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Ind w:w="-569" w:type="dxa"/>
        <w:tblCellMar>
          <w:left w:w="70" w:type="dxa"/>
          <w:right w:w="70" w:type="dxa"/>
        </w:tblCellMar>
        <w:tblLook w:val="0000" w:firstRow="0" w:lastRow="0" w:firstColumn="0" w:lastColumn="0" w:noHBand="0" w:noVBand="0"/>
      </w:tblPr>
      <w:tblGrid>
        <w:gridCol w:w="10790"/>
      </w:tblGrid>
      <w:tr w:rsidR="000A04C4" w:rsidRPr="00240295" w14:paraId="34797C8E" w14:textId="77777777" w:rsidTr="00123960">
        <w:trPr>
          <w:trHeight w:val="2360"/>
        </w:trPr>
        <w:tc>
          <w:tcPr>
            <w:tcW w:w="10790" w:type="dxa"/>
            <w:tcBorders>
              <w:top w:val="nil"/>
              <w:left w:val="nil"/>
              <w:bottom w:val="nil"/>
              <w:right w:val="nil"/>
            </w:tcBorders>
          </w:tcPr>
          <w:p w14:paraId="70EFA428" w14:textId="1E8B774D" w:rsidR="000A04C4" w:rsidRPr="00240295" w:rsidRDefault="000A04C4" w:rsidP="000A04C4">
            <w:pPr>
              <w:spacing w:line="312" w:lineRule="auto"/>
              <w:ind w:left="-494" w:firstLine="494"/>
              <w:rPr>
                <w:rFonts w:eastAsia="Arial" w:cs="Arial"/>
                <w:sz w:val="21"/>
                <w:szCs w:val="21"/>
              </w:rPr>
            </w:pPr>
            <w:r>
              <w:t xml:space="preserve"> </w:t>
            </w:r>
            <w:r w:rsidRPr="00240295">
              <w:rPr>
                <w:rFonts w:eastAsia="Arial" w:cs="Arial"/>
                <w:noProof/>
              </w:rPr>
              <w:drawing>
                <wp:anchor distT="0" distB="0" distL="114300" distR="114300" simplePos="0" relativeHeight="251666432" behindDoc="0" locked="0" layoutInCell="1" allowOverlap="1" wp14:anchorId="676C8230" wp14:editId="48CB54A3">
                  <wp:simplePos x="0" y="0"/>
                  <wp:positionH relativeFrom="column">
                    <wp:posOffset>64135</wp:posOffset>
                  </wp:positionH>
                  <wp:positionV relativeFrom="paragraph">
                    <wp:posOffset>165735</wp:posOffset>
                  </wp:positionV>
                  <wp:extent cx="5915025" cy="1171575"/>
                  <wp:effectExtent l="0" t="0" r="952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171575"/>
                          </a:xfrm>
                          <a:prstGeom prst="rect">
                            <a:avLst/>
                          </a:prstGeom>
                          <a:noFill/>
                          <a:ln>
                            <a:noFill/>
                          </a:ln>
                        </pic:spPr>
                      </pic:pic>
                    </a:graphicData>
                  </a:graphic>
                </wp:anchor>
              </w:drawing>
            </w:r>
          </w:p>
        </w:tc>
      </w:tr>
      <w:tr w:rsidR="000A04C4" w:rsidRPr="00240295" w14:paraId="362DA725" w14:textId="77777777" w:rsidTr="00123960">
        <w:trPr>
          <w:cantSplit/>
          <w:trHeight w:val="632"/>
        </w:trPr>
        <w:tc>
          <w:tcPr>
            <w:tcW w:w="10790" w:type="dxa"/>
            <w:tcBorders>
              <w:top w:val="nil"/>
              <w:left w:val="nil"/>
              <w:bottom w:val="nil"/>
              <w:right w:val="nil"/>
            </w:tcBorders>
            <w:shd w:val="clear" w:color="auto" w:fill="FFFFFF"/>
            <w:vAlign w:val="center"/>
          </w:tcPr>
          <w:p w14:paraId="70EF2834" w14:textId="77777777" w:rsidR="000A04C4" w:rsidRPr="00240295" w:rsidRDefault="000A04C4" w:rsidP="000A04C4">
            <w:pPr>
              <w:spacing w:after="0" w:line="312" w:lineRule="auto"/>
              <w:jc w:val="center"/>
              <w:rPr>
                <w:rFonts w:eastAsia="Arial" w:cs="Arial"/>
                <w:b/>
                <w:lang w:eastAsia="en-US"/>
              </w:rPr>
            </w:pPr>
            <w:r w:rsidRPr="00240295">
              <w:rPr>
                <w:rFonts w:eastAsia="Arial" w:cs="Arial"/>
                <w:b/>
              </w:rPr>
              <w:t>FEASR – FONDO EUROPEO AGRICOLO PER LO SVILUPPO RURALE</w:t>
            </w:r>
          </w:p>
          <w:p w14:paraId="6F79FEB7" w14:textId="21E6478E" w:rsidR="000A04C4" w:rsidRPr="00240295" w:rsidRDefault="000A04C4" w:rsidP="000A04C4">
            <w:pPr>
              <w:spacing w:after="0" w:line="312" w:lineRule="auto"/>
              <w:jc w:val="center"/>
              <w:rPr>
                <w:rFonts w:eastAsia="Arial" w:cs="Arial"/>
                <w:b/>
                <w:lang w:eastAsia="en-US"/>
              </w:rPr>
            </w:pPr>
            <w:r w:rsidRPr="00240295">
              <w:rPr>
                <w:rFonts w:eastAsia="Arial" w:cs="Arial"/>
                <w:b/>
                <w:lang w:eastAsia="en-US"/>
              </w:rPr>
              <w:t>Programma di Sviluppo Rurale 2014-2020_ Periodo di estensione 2021 - 2022</w:t>
            </w:r>
          </w:p>
        </w:tc>
      </w:tr>
      <w:tr w:rsidR="000A04C4" w:rsidRPr="00240295" w14:paraId="5A7259F3" w14:textId="77777777" w:rsidTr="00123960">
        <w:trPr>
          <w:cantSplit/>
          <w:trHeight w:val="2570"/>
        </w:trPr>
        <w:tc>
          <w:tcPr>
            <w:tcW w:w="10790" w:type="dxa"/>
            <w:tcBorders>
              <w:top w:val="nil"/>
              <w:left w:val="nil"/>
              <w:right w:val="nil"/>
            </w:tcBorders>
            <w:shd w:val="clear" w:color="auto" w:fill="FFFFFF"/>
            <w:vAlign w:val="center"/>
          </w:tcPr>
          <w:p w14:paraId="1F93AF6E" w14:textId="77777777" w:rsidR="000A04C4" w:rsidRPr="00240295" w:rsidRDefault="000A04C4" w:rsidP="000A04C4">
            <w:pPr>
              <w:spacing w:line="312" w:lineRule="auto"/>
              <w:jc w:val="center"/>
              <w:rPr>
                <w:rFonts w:eastAsia="Calibri" w:cs="Arial"/>
                <w:b/>
                <w:noProof/>
                <w:color w:val="006621"/>
                <w:sz w:val="20"/>
                <w:szCs w:val="20"/>
                <w:shd w:val="clear" w:color="auto" w:fill="FFFFFF"/>
              </w:rPr>
            </w:pPr>
            <w:r w:rsidRPr="00240295">
              <w:rPr>
                <w:rFonts w:eastAsia="Calibri" w:cs="Calibri"/>
                <w:noProof/>
                <w:sz w:val="20"/>
                <w:szCs w:val="20"/>
              </w:rPr>
              <w:drawing>
                <wp:inline distT="0" distB="0" distL="0" distR="0" wp14:anchorId="70091A26" wp14:editId="283D1074">
                  <wp:extent cx="1219200" cy="1371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14:paraId="7FBDC5BB" w14:textId="77777777" w:rsidR="000A04C4" w:rsidRPr="00240295" w:rsidRDefault="000A04C4" w:rsidP="000A04C4">
            <w:pPr>
              <w:spacing w:after="0" w:line="240" w:lineRule="auto"/>
              <w:jc w:val="center"/>
              <w:rPr>
                <w:rFonts w:eastAsia="Arial" w:cs="Arial"/>
                <w:b/>
                <w:color w:val="006621"/>
                <w:sz w:val="24"/>
                <w:szCs w:val="24"/>
                <w:shd w:val="clear" w:color="auto" w:fill="FFFFFF"/>
              </w:rPr>
            </w:pPr>
            <w:r w:rsidRPr="00240295">
              <w:rPr>
                <w:rFonts w:eastAsia="Arial" w:cs="Arial"/>
                <w:b/>
                <w:color w:val="006621"/>
                <w:sz w:val="24"/>
                <w:szCs w:val="24"/>
                <w:shd w:val="clear" w:color="auto" w:fill="FFFFFF"/>
              </w:rPr>
              <w:t xml:space="preserve">www.tradizioneterreoccitane.com </w:t>
            </w:r>
          </w:p>
          <w:p w14:paraId="05459BB0" w14:textId="2E578EAC" w:rsidR="000A04C4" w:rsidRPr="00240295" w:rsidRDefault="00000000" w:rsidP="000A04C4">
            <w:pPr>
              <w:spacing w:line="312" w:lineRule="auto"/>
              <w:jc w:val="center"/>
              <w:rPr>
                <w:rFonts w:eastAsia="Arial" w:cs="Arial"/>
                <w:b/>
                <w:color w:val="006621"/>
                <w:sz w:val="20"/>
                <w:szCs w:val="20"/>
                <w:shd w:val="clear" w:color="auto" w:fill="FFFFFF"/>
              </w:rPr>
            </w:pPr>
            <w:hyperlink r:id="rId10" w:history="1">
              <w:r w:rsidR="000A04C4" w:rsidRPr="00240295">
                <w:rPr>
                  <w:rFonts w:eastAsia="Arial" w:cs="Arial"/>
                  <w:b/>
                  <w:color w:val="006621"/>
                  <w:sz w:val="20"/>
                  <w:szCs w:val="20"/>
                  <w:shd w:val="clear" w:color="auto" w:fill="FFFFFF"/>
                </w:rPr>
                <w:t>www.regione.piemonte.it/svilupporurale</w:t>
              </w:r>
            </w:hyperlink>
          </w:p>
        </w:tc>
      </w:tr>
      <w:tr w:rsidR="000A04C4" w:rsidRPr="00240295" w14:paraId="304403E5" w14:textId="77777777" w:rsidTr="00123960">
        <w:trPr>
          <w:trHeight w:val="1580"/>
        </w:trPr>
        <w:tc>
          <w:tcPr>
            <w:tcW w:w="10790" w:type="dxa"/>
            <w:tcBorders>
              <w:top w:val="nil"/>
              <w:left w:val="nil"/>
              <w:right w:val="nil"/>
            </w:tcBorders>
            <w:vAlign w:val="center"/>
          </w:tcPr>
          <w:p w14:paraId="0B2516BA" w14:textId="77777777" w:rsidR="000A04C4" w:rsidRPr="00240295" w:rsidRDefault="000A04C4" w:rsidP="000A04C4">
            <w:pPr>
              <w:shd w:val="clear" w:color="auto" w:fill="CCC0D9"/>
              <w:spacing w:after="0" w:line="312" w:lineRule="auto"/>
              <w:jc w:val="center"/>
              <w:rPr>
                <w:rFonts w:eastAsia="Arial" w:cs="Arial"/>
                <w:b/>
                <w:i/>
              </w:rPr>
            </w:pPr>
          </w:p>
          <w:p w14:paraId="28E58E80" w14:textId="77777777" w:rsidR="000A04C4" w:rsidRPr="00240295" w:rsidRDefault="000A04C4" w:rsidP="000A04C4">
            <w:pPr>
              <w:shd w:val="clear" w:color="auto" w:fill="CCC0D9"/>
              <w:spacing w:after="0" w:line="312" w:lineRule="auto"/>
              <w:jc w:val="center"/>
              <w:rPr>
                <w:rFonts w:eastAsia="Arial" w:cs="Arial"/>
                <w:b/>
                <w:bCs/>
                <w:i/>
                <w:sz w:val="21"/>
                <w:szCs w:val="21"/>
              </w:rPr>
            </w:pPr>
            <w:r w:rsidRPr="00240295">
              <w:rPr>
                <w:rFonts w:eastAsia="Arial" w:cs="Arial"/>
                <w:b/>
                <w:bCs/>
                <w:sz w:val="40"/>
                <w:szCs w:val="40"/>
              </w:rPr>
              <w:t>GAL TRADIZIONE DELLE TERRE OCCITANE</w:t>
            </w:r>
          </w:p>
          <w:p w14:paraId="09988F6F" w14:textId="77777777" w:rsidR="000A04C4" w:rsidRPr="00240295" w:rsidRDefault="000A04C4" w:rsidP="000A04C4">
            <w:pPr>
              <w:tabs>
                <w:tab w:val="left" w:pos="3261"/>
              </w:tabs>
              <w:spacing w:line="312" w:lineRule="auto"/>
              <w:jc w:val="center"/>
              <w:rPr>
                <w:rFonts w:eastAsia="Arial" w:cs="Arial"/>
                <w:b/>
                <w:bCs/>
                <w:i/>
                <w:sz w:val="21"/>
                <w:szCs w:val="21"/>
              </w:rPr>
            </w:pPr>
          </w:p>
          <w:p w14:paraId="3CC33B04" w14:textId="77777777" w:rsidR="000A04C4" w:rsidRPr="00240295" w:rsidRDefault="000A04C4" w:rsidP="000A04C4">
            <w:pPr>
              <w:tabs>
                <w:tab w:val="left" w:pos="3261"/>
              </w:tabs>
              <w:spacing w:line="312" w:lineRule="auto"/>
              <w:jc w:val="center"/>
              <w:rPr>
                <w:rFonts w:eastAsia="Arial" w:cs="Arial"/>
                <w:b/>
                <w:bCs/>
                <w:sz w:val="21"/>
                <w:szCs w:val="21"/>
              </w:rPr>
            </w:pPr>
            <w:r w:rsidRPr="00240295">
              <w:rPr>
                <w:rFonts w:eastAsia="Arial" w:cs="Arial"/>
                <w:b/>
                <w:bCs/>
                <w:i/>
                <w:sz w:val="21"/>
                <w:szCs w:val="21"/>
              </w:rPr>
              <w:t>PROGRAMMA DI SVILUPPO LOCALE</w:t>
            </w:r>
            <w:r w:rsidRPr="00240295">
              <w:rPr>
                <w:rFonts w:eastAsia="Arial" w:cs="Arial"/>
                <w:b/>
                <w:bCs/>
                <w:sz w:val="21"/>
                <w:szCs w:val="21"/>
              </w:rPr>
              <w:t xml:space="preserve"> (PSL)</w:t>
            </w:r>
          </w:p>
          <w:p w14:paraId="28BBC9F1" w14:textId="77777777" w:rsidR="000A04C4" w:rsidRPr="00240295" w:rsidRDefault="000A04C4" w:rsidP="000A04C4">
            <w:pPr>
              <w:tabs>
                <w:tab w:val="left" w:pos="3261"/>
              </w:tabs>
              <w:spacing w:line="312" w:lineRule="auto"/>
              <w:jc w:val="center"/>
              <w:rPr>
                <w:rFonts w:eastAsia="Arial" w:cs="Arial"/>
                <w:sz w:val="24"/>
                <w:szCs w:val="24"/>
              </w:rPr>
            </w:pPr>
            <w:r w:rsidRPr="00240295">
              <w:rPr>
                <w:rFonts w:eastAsia="Arial" w:cs="Arial"/>
                <w:b/>
                <w:bCs/>
                <w:sz w:val="24"/>
                <w:szCs w:val="24"/>
              </w:rPr>
              <w:t>“BOLIGAR (muoversi) AGRADAR (piacere) ENCHANTAR (attrarre). UN TERRITORIO CHE SI MUOVE. UN TERRITORIO CHE ATTRAE. LE VALLI OCCITANE CUNEESI”</w:t>
            </w:r>
          </w:p>
          <w:p w14:paraId="473EF2F3" w14:textId="77777777" w:rsidR="000A04C4" w:rsidRPr="00240295" w:rsidRDefault="000A04C4" w:rsidP="000A04C4">
            <w:pPr>
              <w:spacing w:line="312" w:lineRule="auto"/>
              <w:jc w:val="center"/>
              <w:rPr>
                <w:rFonts w:eastAsia="Arial" w:cs="Arial"/>
                <w:b/>
                <w:bCs/>
                <w:i/>
                <w:sz w:val="28"/>
                <w:szCs w:val="28"/>
              </w:rPr>
            </w:pPr>
            <w:bookmarkStart w:id="0" w:name="_Hlk478893071"/>
            <w:r w:rsidRPr="00240295">
              <w:rPr>
                <w:rFonts w:eastAsia="Arial" w:cs="Arial"/>
                <w:b/>
                <w:bCs/>
                <w:i/>
                <w:sz w:val="28"/>
                <w:szCs w:val="28"/>
              </w:rPr>
              <w:t>AMBITO TEMATICO</w:t>
            </w:r>
          </w:p>
          <w:p w14:paraId="177B1E67" w14:textId="77777777" w:rsidR="00C72271" w:rsidRDefault="00C72271" w:rsidP="000A04C4">
            <w:pPr>
              <w:spacing w:line="312" w:lineRule="auto"/>
              <w:jc w:val="center"/>
              <w:rPr>
                <w:rFonts w:eastAsia="Arial" w:cs="Arial"/>
                <w:b/>
                <w:bCs/>
                <w:i/>
                <w:sz w:val="32"/>
                <w:szCs w:val="32"/>
              </w:rPr>
            </w:pPr>
            <w:r w:rsidRPr="00C72271">
              <w:rPr>
                <w:rFonts w:eastAsia="Arial" w:cs="Arial"/>
                <w:b/>
                <w:bCs/>
                <w:i/>
                <w:sz w:val="32"/>
                <w:szCs w:val="32"/>
              </w:rPr>
              <w:t>VALORIZZAZIONE DEL TERRITORIO</w:t>
            </w:r>
          </w:p>
          <w:p w14:paraId="42926D2B" w14:textId="098D9433" w:rsidR="000A04C4" w:rsidRPr="000D16D3" w:rsidRDefault="000A04C4" w:rsidP="000A04C4">
            <w:pPr>
              <w:spacing w:line="312" w:lineRule="auto"/>
              <w:jc w:val="center"/>
              <w:rPr>
                <w:rFonts w:eastAsia="Arial" w:cs="Arial"/>
                <w:b/>
                <w:bCs/>
                <w:sz w:val="32"/>
                <w:szCs w:val="32"/>
              </w:rPr>
            </w:pPr>
            <w:r w:rsidRPr="000D16D3">
              <w:rPr>
                <w:rFonts w:eastAsia="Arial" w:cs="Arial"/>
                <w:b/>
                <w:bCs/>
                <w:sz w:val="32"/>
                <w:szCs w:val="32"/>
              </w:rPr>
              <w:t>BANDO PUBBLICO</w:t>
            </w:r>
          </w:p>
          <w:bookmarkEnd w:id="0"/>
          <w:p w14:paraId="0672D002" w14:textId="77777777" w:rsidR="000A04C4" w:rsidRPr="00240295" w:rsidRDefault="000A04C4" w:rsidP="000A04C4">
            <w:pPr>
              <w:shd w:val="clear" w:color="auto" w:fill="E5DFEC"/>
              <w:spacing w:after="0" w:line="312" w:lineRule="auto"/>
              <w:jc w:val="center"/>
              <w:rPr>
                <w:rFonts w:eastAsia="Arial" w:cs="Arial"/>
                <w:b/>
                <w:i/>
              </w:rPr>
            </w:pPr>
          </w:p>
          <w:p w14:paraId="7DA297D7" w14:textId="77777777" w:rsidR="000A04C4" w:rsidRDefault="000A04C4" w:rsidP="000A04C4">
            <w:pPr>
              <w:shd w:val="clear" w:color="auto" w:fill="E5DFEC"/>
              <w:spacing w:after="0" w:line="312" w:lineRule="auto"/>
              <w:jc w:val="center"/>
              <w:rPr>
                <w:rFonts w:eastAsia="Arial" w:cs="Arial"/>
                <w:b/>
                <w:i/>
                <w:sz w:val="28"/>
                <w:szCs w:val="28"/>
              </w:rPr>
            </w:pPr>
            <w:r w:rsidRPr="000D16D3">
              <w:rPr>
                <w:rFonts w:eastAsia="Arial" w:cs="Arial"/>
                <w:b/>
                <w:i/>
                <w:sz w:val="28"/>
                <w:szCs w:val="28"/>
              </w:rPr>
              <w:t xml:space="preserve">Op. 7.4.1 INVESTIMENTI FINALIZZATI ALL’INTRODUZIONE, AL MIGLIORAMENTO O ALL’ESPANSIONE DI SERVIZI DI BASE A LIVELLO LOCALE PER LA POPOLAZIONE RURALE, COMPRESE LE ATTIVITÀ CULTURALI E RICREATIVE </w:t>
            </w:r>
          </w:p>
          <w:p w14:paraId="61A81F5F" w14:textId="7D38DE4F" w:rsidR="000A04C4" w:rsidRPr="000D16D3" w:rsidRDefault="000A04C4" w:rsidP="000A04C4">
            <w:pPr>
              <w:shd w:val="clear" w:color="auto" w:fill="E5DFEC"/>
              <w:spacing w:after="0" w:line="312" w:lineRule="auto"/>
              <w:jc w:val="center"/>
              <w:rPr>
                <w:rFonts w:eastAsia="Arial" w:cs="Arial"/>
                <w:b/>
                <w:i/>
                <w:sz w:val="32"/>
                <w:szCs w:val="32"/>
                <w:u w:val="single"/>
              </w:rPr>
            </w:pPr>
            <w:r w:rsidRPr="000D16D3">
              <w:rPr>
                <w:rFonts w:eastAsia="Arial" w:cs="Arial"/>
                <w:b/>
                <w:i/>
                <w:sz w:val="32"/>
                <w:szCs w:val="32"/>
                <w:u w:val="single"/>
              </w:rPr>
              <w:t xml:space="preserve">ALLEGATO </w:t>
            </w:r>
            <w:r>
              <w:rPr>
                <w:rFonts w:eastAsia="Arial" w:cs="Arial"/>
                <w:b/>
                <w:i/>
                <w:sz w:val="32"/>
                <w:szCs w:val="32"/>
                <w:u w:val="single"/>
              </w:rPr>
              <w:t>1</w:t>
            </w:r>
            <w:r w:rsidRPr="000D16D3">
              <w:rPr>
                <w:b/>
                <w:iCs/>
                <w:color w:val="FFFFFF" w:themeColor="background1"/>
                <w:sz w:val="32"/>
                <w:szCs w:val="32"/>
                <w:u w:val="single"/>
              </w:rPr>
              <w:t xml:space="preserve"> </w:t>
            </w:r>
            <w:r>
              <w:rPr>
                <w:rFonts w:eastAsia="Arial" w:cs="Arial"/>
                <w:b/>
                <w:i/>
                <w:iCs/>
                <w:sz w:val="32"/>
                <w:szCs w:val="32"/>
                <w:u w:val="single"/>
              </w:rPr>
              <w:t>Progetto di intervento e informazioni</w:t>
            </w:r>
          </w:p>
          <w:p w14:paraId="09C85A8E" w14:textId="77777777" w:rsidR="000A04C4" w:rsidRPr="00240295" w:rsidRDefault="000A04C4" w:rsidP="000A04C4">
            <w:pPr>
              <w:spacing w:before="120" w:after="0" w:line="312" w:lineRule="auto"/>
              <w:jc w:val="center"/>
              <w:rPr>
                <w:rFonts w:eastAsia="Arial" w:cs="Arial"/>
                <w:b/>
                <w:bCs/>
                <w:sz w:val="21"/>
                <w:szCs w:val="21"/>
                <w:highlight w:val="yellow"/>
              </w:rPr>
            </w:pPr>
            <w:bookmarkStart w:id="1" w:name="_Hlk81986421"/>
          </w:p>
          <w:p w14:paraId="1203A0FF" w14:textId="6C76CE54" w:rsidR="000A04C4" w:rsidRPr="00240295" w:rsidRDefault="005F050E" w:rsidP="000A04C4">
            <w:pPr>
              <w:spacing w:before="120" w:after="0" w:line="312" w:lineRule="auto"/>
              <w:jc w:val="center"/>
              <w:rPr>
                <w:rFonts w:eastAsia="Arial" w:cs="Arial"/>
                <w:b/>
                <w:bCs/>
                <w:sz w:val="21"/>
                <w:szCs w:val="21"/>
              </w:rPr>
            </w:pPr>
            <w:r w:rsidRPr="005F050E">
              <w:rPr>
                <w:rFonts w:eastAsia="Arial" w:cs="Arial"/>
                <w:b/>
                <w:bCs/>
                <w:sz w:val="21"/>
                <w:szCs w:val="21"/>
              </w:rPr>
              <w:t>Bando 10/2022  Periodo estensione     Apertura bando 31.05.2022 / Scadenza bando 30.09.2022 h 12,00</w:t>
            </w:r>
            <w:bookmarkEnd w:id="1"/>
          </w:p>
        </w:tc>
      </w:tr>
    </w:tbl>
    <w:p w14:paraId="30324EFE" w14:textId="04807427" w:rsidR="00456195" w:rsidRDefault="00456195">
      <w:pPr>
        <w:spacing w:after="0" w:line="240" w:lineRule="auto"/>
        <w:jc w:val="left"/>
        <w:rPr>
          <w:rFonts w:eastAsia="SimSun"/>
          <w:b/>
          <w:sz w:val="24"/>
          <w:szCs w:val="24"/>
        </w:rPr>
      </w:pPr>
      <w:bookmarkStart w:id="2" w:name="OLE_LINK87"/>
      <w:bookmarkStart w:id="3" w:name="OLE_LINK88"/>
      <w:bookmarkStart w:id="4" w:name="_Toc525206922"/>
    </w:p>
    <w:bookmarkEnd w:id="2"/>
    <w:bookmarkEnd w:id="3"/>
    <w:bookmarkEnd w:id="4"/>
    <w:p w14:paraId="178D048F" w14:textId="77777777" w:rsidR="006132CC" w:rsidRPr="00240295" w:rsidRDefault="006132CC" w:rsidP="006132CC">
      <w:pPr>
        <w:numPr>
          <w:ilvl w:val="0"/>
          <w:numId w:val="27"/>
        </w:numPr>
        <w:shd w:val="clear" w:color="auto" w:fill="D9D9D9"/>
        <w:tabs>
          <w:tab w:val="num" w:pos="567"/>
        </w:tabs>
        <w:spacing w:after="0" w:line="240" w:lineRule="auto"/>
        <w:ind w:left="567" w:hanging="567"/>
        <w:rPr>
          <w:sz w:val="21"/>
          <w:szCs w:val="21"/>
        </w:rPr>
      </w:pPr>
      <w:r w:rsidRPr="00240295">
        <w:rPr>
          <w:b/>
          <w:sz w:val="21"/>
          <w:szCs w:val="21"/>
        </w:rPr>
        <w:lastRenderedPageBreak/>
        <w:t xml:space="preserve">Dati di riferimento del beneficiario </w:t>
      </w:r>
    </w:p>
    <w:p w14:paraId="17F48E03" w14:textId="77777777" w:rsidR="006132CC" w:rsidRPr="00240295" w:rsidRDefault="006132CC" w:rsidP="006132CC">
      <w:pPr>
        <w:rPr>
          <w:bCs/>
          <w:sz w:val="21"/>
          <w:szCs w:val="21"/>
        </w:rPr>
      </w:pP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269"/>
        <w:gridCol w:w="1276"/>
        <w:gridCol w:w="1559"/>
        <w:gridCol w:w="567"/>
        <w:gridCol w:w="1276"/>
        <w:gridCol w:w="1984"/>
        <w:gridCol w:w="709"/>
        <w:gridCol w:w="992"/>
      </w:tblGrid>
      <w:tr w:rsidR="006132CC" w:rsidRPr="00240295" w14:paraId="230DDE28" w14:textId="77777777" w:rsidTr="00B0178D">
        <w:trPr>
          <w:cantSplit/>
          <w:trHeight w:val="283"/>
          <w:jc w:val="center"/>
        </w:trPr>
        <w:tc>
          <w:tcPr>
            <w:tcW w:w="5104" w:type="dxa"/>
            <w:gridSpan w:val="3"/>
            <w:tcBorders>
              <w:top w:val="single" w:sz="4" w:space="0" w:color="auto"/>
              <w:left w:val="single" w:sz="4" w:space="0" w:color="auto"/>
              <w:bottom w:val="single" w:sz="4" w:space="0" w:color="auto"/>
              <w:right w:val="single" w:sz="4" w:space="0" w:color="auto"/>
            </w:tcBorders>
            <w:shd w:val="clear" w:color="auto" w:fill="EDEDED"/>
            <w:vAlign w:val="center"/>
          </w:tcPr>
          <w:p w14:paraId="1BF8B513" w14:textId="77777777" w:rsidR="006132CC" w:rsidRPr="00240295" w:rsidRDefault="006132CC" w:rsidP="00B0178D">
            <w:pPr>
              <w:suppressLineNumbers/>
              <w:suppressAutoHyphens/>
              <w:snapToGrid w:val="0"/>
              <w:jc w:val="left"/>
              <w:rPr>
                <w:bCs/>
                <w:sz w:val="21"/>
                <w:szCs w:val="21"/>
                <w:lang w:eastAsia="zh-CN"/>
              </w:rPr>
            </w:pPr>
            <w:bookmarkStart w:id="5" w:name="_Hlk71206870"/>
            <w:r w:rsidRPr="00240295">
              <w:rPr>
                <w:bCs/>
                <w:sz w:val="21"/>
                <w:szCs w:val="21"/>
                <w:lang w:eastAsia="zh-CN"/>
              </w:rPr>
              <w:t>Denominazione/ragione sociale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476548" w14:textId="77777777" w:rsidR="006132CC" w:rsidRPr="00240295" w:rsidRDefault="006132CC" w:rsidP="00B0178D">
            <w:pPr>
              <w:suppressLineNumbers/>
              <w:suppressAutoHyphens/>
              <w:snapToGrid w:val="0"/>
              <w:jc w:val="left"/>
              <w:rPr>
                <w:b/>
                <w:bCs/>
                <w:sz w:val="21"/>
                <w:szCs w:val="21"/>
                <w:lang w:eastAsia="zh-CN"/>
              </w:rPr>
            </w:pPr>
            <w:r w:rsidRPr="00240295">
              <w:rPr>
                <w:bCs/>
                <w:sz w:val="21"/>
                <w:szCs w:val="21"/>
                <w:lang w:eastAsia="zh-CN"/>
              </w:rPr>
              <w:t>Forma giuridica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054AA7" w14:textId="77777777" w:rsidR="006132CC" w:rsidRPr="00240295" w:rsidRDefault="006132CC" w:rsidP="00B0178D">
            <w:pPr>
              <w:suppressLineNumbers/>
              <w:suppressAutoHyphens/>
              <w:snapToGrid w:val="0"/>
              <w:jc w:val="left"/>
              <w:rPr>
                <w:b/>
                <w:bCs/>
                <w:sz w:val="21"/>
                <w:szCs w:val="21"/>
                <w:lang w:eastAsia="zh-CN"/>
              </w:rPr>
            </w:pPr>
          </w:p>
        </w:tc>
      </w:tr>
      <w:tr w:rsidR="006132CC" w:rsidRPr="00240295" w14:paraId="20B8E09A" w14:textId="77777777" w:rsidTr="00B0178D">
        <w:trPr>
          <w:cantSplit/>
          <w:trHeight w:val="621"/>
          <w:jc w:val="center"/>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610772D" w14:textId="77777777" w:rsidR="006132CC" w:rsidRPr="00240295" w:rsidRDefault="006132CC" w:rsidP="00B0178D">
            <w:pPr>
              <w:suppressLineNumbers/>
              <w:suppressAutoHyphens/>
              <w:snapToGrid w:val="0"/>
              <w:jc w:val="left"/>
              <w:rPr>
                <w:bCs/>
                <w:sz w:val="21"/>
                <w:szCs w:val="21"/>
                <w:lang w:eastAsia="zh-CN"/>
              </w:rPr>
            </w:pPr>
          </w:p>
        </w:tc>
      </w:tr>
      <w:tr w:rsidR="006132CC" w:rsidRPr="00240295" w14:paraId="32C80D5C" w14:textId="77777777" w:rsidTr="00B0178D">
        <w:trPr>
          <w:cantSplit/>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F8D32F5"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Comune sede legale</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16E8D7FE"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CAP</w:t>
            </w:r>
          </w:p>
        </w:tc>
        <w:tc>
          <w:tcPr>
            <w:tcW w:w="567" w:type="dxa"/>
            <w:tcBorders>
              <w:top w:val="single" w:sz="4" w:space="0" w:color="auto"/>
              <w:left w:val="single" w:sz="4" w:space="0" w:color="auto"/>
              <w:bottom w:val="single" w:sz="4" w:space="0" w:color="auto"/>
              <w:right w:val="single" w:sz="4" w:space="0" w:color="auto"/>
            </w:tcBorders>
            <w:shd w:val="clear" w:color="auto" w:fill="E7E6E6"/>
          </w:tcPr>
          <w:p w14:paraId="7DB2EFD4"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Via</w:t>
            </w:r>
          </w:p>
        </w:tc>
        <w:tc>
          <w:tcPr>
            <w:tcW w:w="3260" w:type="dxa"/>
            <w:gridSpan w:val="2"/>
            <w:vMerge w:val="restart"/>
            <w:tcBorders>
              <w:top w:val="single" w:sz="4" w:space="0" w:color="auto"/>
              <w:left w:val="single" w:sz="4" w:space="0" w:color="auto"/>
              <w:right w:val="single" w:sz="4" w:space="0" w:color="auto"/>
            </w:tcBorders>
            <w:shd w:val="clear" w:color="auto" w:fill="FFFFFF"/>
          </w:tcPr>
          <w:p w14:paraId="54A79FEF" w14:textId="77777777" w:rsidR="006132CC" w:rsidRPr="00240295" w:rsidRDefault="006132CC" w:rsidP="00B0178D">
            <w:pPr>
              <w:suppressLineNumbers/>
              <w:suppressAutoHyphens/>
              <w:snapToGrid w:val="0"/>
              <w:jc w:val="left"/>
              <w:rPr>
                <w:bCs/>
                <w:sz w:val="21"/>
                <w:szCs w:val="21"/>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3DAF80D8"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n.</w:t>
            </w:r>
          </w:p>
        </w:tc>
        <w:tc>
          <w:tcPr>
            <w:tcW w:w="992" w:type="dxa"/>
            <w:tcBorders>
              <w:top w:val="single" w:sz="4" w:space="0" w:color="auto"/>
              <w:left w:val="single" w:sz="4" w:space="0" w:color="auto"/>
              <w:bottom w:val="single" w:sz="4" w:space="0" w:color="auto"/>
              <w:right w:val="single" w:sz="4" w:space="0" w:color="auto"/>
            </w:tcBorders>
            <w:shd w:val="clear" w:color="auto" w:fill="E7E6E6"/>
          </w:tcPr>
          <w:p w14:paraId="10EEC353"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Prov.</w:t>
            </w:r>
          </w:p>
        </w:tc>
      </w:tr>
      <w:tr w:rsidR="006132CC" w:rsidRPr="00240295" w14:paraId="217E4A64" w14:textId="77777777" w:rsidTr="00B0178D">
        <w:trPr>
          <w:cantSplit/>
          <w:trHeight w:val="397"/>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563D4" w14:textId="77777777" w:rsidR="006132CC" w:rsidRPr="00240295" w:rsidRDefault="006132CC" w:rsidP="00B0178D">
            <w:pPr>
              <w:suppressLineNumbers/>
              <w:suppressAutoHyphens/>
              <w:snapToGrid w:val="0"/>
              <w:jc w:val="left"/>
              <w:rPr>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C39AF4" w14:textId="77777777" w:rsidR="006132CC" w:rsidRPr="00240295" w:rsidRDefault="006132CC" w:rsidP="00B0178D">
            <w:pPr>
              <w:suppressLineNumbers/>
              <w:suppressAutoHyphens/>
              <w:snapToGrid w:val="0"/>
              <w:jc w:val="left"/>
              <w:rPr>
                <w:sz w:val="21"/>
                <w:szCs w:val="21"/>
                <w:lang w:eastAsia="zh-CN"/>
              </w:rPr>
            </w:pPr>
          </w:p>
        </w:tc>
        <w:tc>
          <w:tcPr>
            <w:tcW w:w="567" w:type="dxa"/>
            <w:tcBorders>
              <w:top w:val="nil"/>
              <w:left w:val="single" w:sz="4" w:space="0" w:color="auto"/>
              <w:bottom w:val="nil"/>
              <w:right w:val="nil"/>
            </w:tcBorders>
            <w:shd w:val="clear" w:color="auto" w:fill="FFFFFF"/>
            <w:vAlign w:val="center"/>
          </w:tcPr>
          <w:p w14:paraId="671C3B6F" w14:textId="77777777" w:rsidR="006132CC" w:rsidRPr="00240295" w:rsidRDefault="006132CC" w:rsidP="00B0178D">
            <w:pPr>
              <w:suppressLineNumbers/>
              <w:suppressAutoHyphens/>
              <w:snapToGrid w:val="0"/>
              <w:jc w:val="left"/>
              <w:rPr>
                <w:sz w:val="21"/>
                <w:szCs w:val="21"/>
                <w:lang w:eastAsia="zh-CN"/>
              </w:rPr>
            </w:pPr>
          </w:p>
        </w:tc>
        <w:tc>
          <w:tcPr>
            <w:tcW w:w="3260" w:type="dxa"/>
            <w:gridSpan w:val="2"/>
            <w:vMerge/>
            <w:tcBorders>
              <w:left w:val="nil"/>
              <w:bottom w:val="single" w:sz="4" w:space="0" w:color="auto"/>
              <w:right w:val="single" w:sz="4" w:space="0" w:color="auto"/>
            </w:tcBorders>
            <w:shd w:val="clear" w:color="auto" w:fill="FFFFFF"/>
            <w:vAlign w:val="center"/>
          </w:tcPr>
          <w:p w14:paraId="41210563" w14:textId="77777777" w:rsidR="006132CC" w:rsidRPr="00240295" w:rsidRDefault="006132CC" w:rsidP="00B0178D">
            <w:pPr>
              <w:suppressLineNumbers/>
              <w:suppressAutoHyphens/>
              <w:snapToGrid w:val="0"/>
              <w:jc w:val="left"/>
              <w:rPr>
                <w:sz w:val="21"/>
                <w:szCs w:val="21"/>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D88EAB" w14:textId="77777777" w:rsidR="006132CC" w:rsidRPr="00240295" w:rsidRDefault="006132CC" w:rsidP="00B0178D">
            <w:pPr>
              <w:suppressLineNumbers/>
              <w:suppressAutoHyphens/>
              <w:snapToGrid w:val="0"/>
              <w:jc w:val="left"/>
              <w:rPr>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E5F895"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324CD569" w14:textId="77777777" w:rsidTr="00B0178D">
        <w:trPr>
          <w:cantSplit/>
          <w:trHeight w:val="283"/>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tcPr>
          <w:p w14:paraId="04F8A524" w14:textId="77777777" w:rsidR="006132CC" w:rsidRPr="00240295" w:rsidRDefault="006132CC" w:rsidP="00B0178D">
            <w:pPr>
              <w:suppressLineNumbers/>
              <w:suppressAutoHyphens/>
              <w:snapToGrid w:val="0"/>
              <w:jc w:val="left"/>
              <w:rPr>
                <w:sz w:val="21"/>
                <w:szCs w:val="21"/>
                <w:lang w:eastAsia="zh-CN"/>
              </w:rPr>
            </w:pPr>
            <w:r w:rsidRPr="00240295">
              <w:rPr>
                <w:bCs/>
                <w:sz w:val="21"/>
                <w:szCs w:val="21"/>
                <w:lang w:eastAsia="zh-CN"/>
              </w:rPr>
              <w:t>Codice fiscale</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tcPr>
          <w:p w14:paraId="51E3FC24"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61A1A693" w14:textId="77777777" w:rsidTr="00B0178D">
        <w:trPr>
          <w:cantSplit/>
          <w:trHeight w:val="262"/>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vAlign w:val="center"/>
          </w:tcPr>
          <w:p w14:paraId="48A3D8F0" w14:textId="77777777" w:rsidR="006132CC" w:rsidRPr="00240295" w:rsidRDefault="006132CC" w:rsidP="00B0178D">
            <w:pPr>
              <w:suppressLineNumbers/>
              <w:suppressAutoHyphens/>
              <w:snapToGrid w:val="0"/>
              <w:jc w:val="left"/>
              <w:rPr>
                <w:sz w:val="21"/>
                <w:szCs w:val="21"/>
                <w:lang w:eastAsia="zh-CN"/>
              </w:rPr>
            </w:pPr>
            <w:r w:rsidRPr="00240295">
              <w:rPr>
                <w:bCs/>
                <w:sz w:val="21"/>
                <w:szCs w:val="21"/>
                <w:lang w:eastAsia="zh-CN"/>
              </w:rPr>
              <w:t>Partita IVA</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0C64714"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021EFB78" w14:textId="77777777" w:rsidTr="00B0178D">
        <w:trPr>
          <w:cantSplit/>
          <w:trHeight w:val="262"/>
          <w:jc w:val="center"/>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14:paraId="11804D37" w14:textId="77777777" w:rsidR="006132CC" w:rsidRPr="00240295" w:rsidRDefault="006132CC" w:rsidP="00B0178D">
            <w:pPr>
              <w:suppressLineNumbers/>
              <w:suppressAutoHyphens/>
              <w:snapToGrid w:val="0"/>
              <w:spacing w:before="120"/>
              <w:jc w:val="center"/>
              <w:rPr>
                <w:b/>
                <w:bCs/>
                <w:sz w:val="21"/>
                <w:szCs w:val="21"/>
                <w:lang w:eastAsia="zh-CN"/>
              </w:rPr>
            </w:pPr>
            <w:r w:rsidRPr="00240295">
              <w:rPr>
                <w:b/>
                <w:bCs/>
                <w:sz w:val="21"/>
                <w:szCs w:val="21"/>
                <w:lang w:eastAsia="zh-CN"/>
              </w:rPr>
              <w:t>Dati del referente del progetto per contatti con il GAL</w:t>
            </w:r>
          </w:p>
        </w:tc>
      </w:tr>
      <w:tr w:rsidR="006132CC" w:rsidRPr="00240295" w14:paraId="2F0D6CFE" w14:textId="77777777" w:rsidTr="00B0178D">
        <w:trPr>
          <w:cantSplit/>
          <w:trHeight w:val="262"/>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vAlign w:val="center"/>
          </w:tcPr>
          <w:p w14:paraId="79A1DED1"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Cognome e nome</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1EDE8EB"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2556DF30" w14:textId="77777777" w:rsidTr="00B0178D">
        <w:trPr>
          <w:cantSplit/>
          <w:trHeight w:val="262"/>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vAlign w:val="center"/>
          </w:tcPr>
          <w:p w14:paraId="311B1C26"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Qualifica</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13A967"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6B10C74B" w14:textId="77777777" w:rsidTr="00B0178D">
        <w:trPr>
          <w:cantSplit/>
          <w:trHeight w:val="262"/>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vAlign w:val="center"/>
          </w:tcPr>
          <w:p w14:paraId="10BCF734"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Indirizzo e-mail</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64334C" w14:textId="77777777" w:rsidR="006132CC" w:rsidRPr="00240295" w:rsidRDefault="006132CC" w:rsidP="00B0178D">
            <w:pPr>
              <w:suppressLineNumbers/>
              <w:suppressAutoHyphens/>
              <w:snapToGrid w:val="0"/>
              <w:jc w:val="left"/>
              <w:rPr>
                <w:sz w:val="21"/>
                <w:szCs w:val="21"/>
                <w:lang w:eastAsia="zh-CN"/>
              </w:rPr>
            </w:pPr>
          </w:p>
        </w:tc>
      </w:tr>
      <w:tr w:rsidR="006132CC" w:rsidRPr="00240295" w14:paraId="5317D1A0" w14:textId="77777777" w:rsidTr="00B0178D">
        <w:trPr>
          <w:cantSplit/>
          <w:trHeight w:val="262"/>
          <w:jc w:val="center"/>
        </w:trPr>
        <w:tc>
          <w:tcPr>
            <w:tcW w:w="2269" w:type="dxa"/>
            <w:tcBorders>
              <w:top w:val="single" w:sz="4" w:space="0" w:color="auto"/>
              <w:left w:val="single" w:sz="4" w:space="0" w:color="auto"/>
              <w:bottom w:val="single" w:sz="4" w:space="0" w:color="auto"/>
              <w:right w:val="single" w:sz="4" w:space="0" w:color="auto"/>
            </w:tcBorders>
            <w:shd w:val="clear" w:color="auto" w:fill="E7E6E6"/>
            <w:vAlign w:val="center"/>
          </w:tcPr>
          <w:p w14:paraId="7DBA7C88" w14:textId="77777777" w:rsidR="006132CC" w:rsidRPr="00240295" w:rsidRDefault="006132CC" w:rsidP="00B0178D">
            <w:pPr>
              <w:suppressLineNumbers/>
              <w:suppressAutoHyphens/>
              <w:snapToGrid w:val="0"/>
              <w:jc w:val="left"/>
              <w:rPr>
                <w:bCs/>
                <w:sz w:val="21"/>
                <w:szCs w:val="21"/>
                <w:lang w:eastAsia="zh-CN"/>
              </w:rPr>
            </w:pPr>
            <w:r w:rsidRPr="00240295">
              <w:rPr>
                <w:bCs/>
                <w:sz w:val="21"/>
                <w:szCs w:val="21"/>
                <w:lang w:eastAsia="zh-CN"/>
              </w:rPr>
              <w:t>Telefono e cellulare</w:t>
            </w:r>
          </w:p>
        </w:tc>
        <w:tc>
          <w:tcPr>
            <w:tcW w:w="83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6486A02" w14:textId="77777777" w:rsidR="006132CC" w:rsidRPr="00240295" w:rsidRDefault="006132CC" w:rsidP="00B0178D">
            <w:pPr>
              <w:suppressLineNumbers/>
              <w:suppressAutoHyphens/>
              <w:snapToGrid w:val="0"/>
              <w:jc w:val="left"/>
              <w:rPr>
                <w:sz w:val="21"/>
                <w:szCs w:val="21"/>
                <w:lang w:eastAsia="zh-CN"/>
              </w:rPr>
            </w:pPr>
          </w:p>
        </w:tc>
      </w:tr>
      <w:bookmarkEnd w:id="5"/>
    </w:tbl>
    <w:p w14:paraId="53D1CD8D" w14:textId="77777777" w:rsidR="006132CC" w:rsidRPr="00240295" w:rsidRDefault="006132CC" w:rsidP="006132CC">
      <w:pPr>
        <w:rPr>
          <w:bCs/>
          <w:sz w:val="21"/>
          <w:szCs w:val="21"/>
        </w:rPr>
      </w:pPr>
    </w:p>
    <w:p w14:paraId="32C77FAD" w14:textId="77777777" w:rsidR="006132CC" w:rsidRPr="00240295" w:rsidRDefault="006132CC" w:rsidP="006132CC">
      <w:pPr>
        <w:numPr>
          <w:ilvl w:val="0"/>
          <w:numId w:val="27"/>
        </w:numPr>
        <w:shd w:val="clear" w:color="auto" w:fill="D9D9D9"/>
        <w:tabs>
          <w:tab w:val="num" w:pos="567"/>
        </w:tabs>
        <w:spacing w:after="0" w:line="240" w:lineRule="auto"/>
        <w:ind w:left="426" w:hanging="426"/>
        <w:jc w:val="left"/>
        <w:rPr>
          <w:b/>
          <w:sz w:val="21"/>
          <w:szCs w:val="21"/>
        </w:rPr>
      </w:pPr>
      <w:r w:rsidRPr="00240295">
        <w:rPr>
          <w:b/>
          <w:sz w:val="21"/>
          <w:szCs w:val="21"/>
        </w:rPr>
        <w:t xml:space="preserve">Descrizione del Progetto </w:t>
      </w:r>
    </w:p>
    <w:p w14:paraId="2A79E771" w14:textId="77777777" w:rsidR="006132CC" w:rsidRPr="00240295" w:rsidRDefault="006132CC" w:rsidP="006132CC">
      <w:pPr>
        <w:rPr>
          <w:b/>
          <w:bCs/>
          <w:sz w:val="21"/>
          <w:szCs w:val="21"/>
        </w:rPr>
      </w:pPr>
    </w:p>
    <w:p w14:paraId="21B09A7E" w14:textId="77777777" w:rsidR="006132CC" w:rsidRPr="00240295" w:rsidRDefault="006132CC" w:rsidP="006132CC">
      <w:pPr>
        <w:rPr>
          <w:b/>
          <w:bCs/>
          <w:sz w:val="21"/>
          <w:szCs w:val="21"/>
        </w:rPr>
      </w:pPr>
      <w:bookmarkStart w:id="6" w:name="_Hlk71556805"/>
      <w:r w:rsidRPr="00240295">
        <w:rPr>
          <w:b/>
          <w:bCs/>
          <w:sz w:val="21"/>
          <w:szCs w:val="21"/>
        </w:rPr>
        <w:t xml:space="preserve">Inquadramento generale del Progetto </w:t>
      </w:r>
    </w:p>
    <w:p w14:paraId="0F238F58" w14:textId="77777777" w:rsidR="006132CC" w:rsidRPr="00240295" w:rsidRDefault="006132CC" w:rsidP="006132CC">
      <w:pPr>
        <w:rPr>
          <w:b/>
          <w:bCs/>
          <w:sz w:val="21"/>
          <w:szCs w:val="21"/>
        </w:rPr>
      </w:pPr>
    </w:p>
    <w:p w14:paraId="623EE5F4" w14:textId="75FED2DA" w:rsidR="006132CC" w:rsidRPr="00240295" w:rsidRDefault="006132CC" w:rsidP="006132CC">
      <w:pPr>
        <w:pBdr>
          <w:bottom w:val="single" w:sz="4" w:space="1" w:color="auto"/>
        </w:pBdr>
        <w:rPr>
          <w:b/>
          <w:bCs/>
          <w:sz w:val="21"/>
          <w:szCs w:val="21"/>
        </w:rPr>
      </w:pPr>
    </w:p>
    <w:p w14:paraId="2208AA51" w14:textId="77777777" w:rsidR="006132CC" w:rsidRPr="00240295" w:rsidRDefault="006132CC" w:rsidP="006132CC">
      <w:pPr>
        <w:pBdr>
          <w:bottom w:val="single" w:sz="4" w:space="1" w:color="auto"/>
        </w:pBdr>
        <w:rPr>
          <w:b/>
          <w:bCs/>
          <w:sz w:val="21"/>
          <w:szCs w:val="21"/>
        </w:rPr>
      </w:pPr>
      <w:r w:rsidRPr="00240295">
        <w:rPr>
          <w:b/>
          <w:bCs/>
          <w:sz w:val="21"/>
          <w:szCs w:val="21"/>
        </w:rPr>
        <w:t xml:space="preserve">Titolo: </w:t>
      </w:r>
    </w:p>
    <w:p w14:paraId="417AB5C0" w14:textId="77777777" w:rsidR="006132CC" w:rsidRPr="00240295" w:rsidRDefault="006132CC" w:rsidP="006132CC">
      <w:pPr>
        <w:rPr>
          <w:b/>
          <w:bCs/>
          <w:sz w:val="21"/>
          <w:szCs w:val="21"/>
        </w:rPr>
      </w:pPr>
    </w:p>
    <w:p w14:paraId="1B9B55CD" w14:textId="403BA100" w:rsidR="006132CC" w:rsidRPr="00240295" w:rsidRDefault="00D11CEA" w:rsidP="006132CC">
      <w:pPr>
        <w:rPr>
          <w:b/>
          <w:bCs/>
          <w:sz w:val="21"/>
          <w:szCs w:val="21"/>
        </w:rPr>
      </w:pPr>
      <w:r>
        <w:rPr>
          <w:b/>
          <w:bCs/>
          <w:sz w:val="21"/>
          <w:szCs w:val="21"/>
        </w:rPr>
        <w:t>A</w:t>
      </w:r>
      <w:r w:rsidR="006132CC" w:rsidRPr="00240295">
        <w:rPr>
          <w:b/>
          <w:bCs/>
          <w:sz w:val="21"/>
          <w:szCs w:val="21"/>
        </w:rPr>
        <w:t>ltri enti coinvolti:</w:t>
      </w:r>
    </w:p>
    <w:p w14:paraId="31376527" w14:textId="77777777" w:rsidR="006132CC" w:rsidRPr="00240295" w:rsidRDefault="006132CC" w:rsidP="006132CC">
      <w:pPr>
        <w:rPr>
          <w:b/>
          <w:bCs/>
          <w:sz w:val="21"/>
          <w:szCs w:val="21"/>
        </w:rPr>
      </w:pPr>
      <w:r w:rsidRPr="00240295">
        <w:rPr>
          <w:b/>
          <w:bCs/>
          <w:sz w:val="21"/>
          <w:szCs w:val="21"/>
        </w:rPr>
        <w:t>1)</w:t>
      </w:r>
    </w:p>
    <w:p w14:paraId="35304E2E" w14:textId="77777777" w:rsidR="006132CC" w:rsidRPr="00240295" w:rsidRDefault="006132CC" w:rsidP="006132CC">
      <w:pPr>
        <w:rPr>
          <w:b/>
          <w:bCs/>
          <w:sz w:val="21"/>
          <w:szCs w:val="21"/>
        </w:rPr>
      </w:pPr>
      <w:r w:rsidRPr="00240295">
        <w:rPr>
          <w:b/>
          <w:bCs/>
          <w:sz w:val="21"/>
          <w:szCs w:val="21"/>
        </w:rPr>
        <w:t>2)…………………….</w:t>
      </w:r>
      <w:bookmarkEnd w:id="6"/>
    </w:p>
    <w:p w14:paraId="1933F95B" w14:textId="77777777" w:rsidR="006132CC" w:rsidRPr="00240295" w:rsidRDefault="006132CC" w:rsidP="006132CC">
      <w:pPr>
        <w:numPr>
          <w:ilvl w:val="0"/>
          <w:numId w:val="29"/>
        </w:numPr>
        <w:spacing w:after="0" w:line="240" w:lineRule="auto"/>
        <w:rPr>
          <w:sz w:val="21"/>
          <w:szCs w:val="21"/>
        </w:rPr>
      </w:pPr>
      <w:r w:rsidRPr="00240295">
        <w:rPr>
          <w:sz w:val="21"/>
          <w:szCs w:val="21"/>
        </w:rPr>
        <w:t>Descrizione del progetto e dei suoi obiettivi</w:t>
      </w:r>
    </w:p>
    <w:p w14:paraId="79F1C5D6" w14:textId="4A9C5A10" w:rsidR="006132CC" w:rsidRPr="00240295" w:rsidRDefault="006132CC" w:rsidP="006132CC">
      <w:pPr>
        <w:rPr>
          <w:i/>
          <w:sz w:val="21"/>
          <w:szCs w:val="21"/>
        </w:rPr>
      </w:pPr>
      <w:r w:rsidRPr="00240295">
        <w:rPr>
          <w:i/>
          <w:sz w:val="21"/>
          <w:szCs w:val="21"/>
        </w:rPr>
        <w:t xml:space="preserve">Il progetto ricade nella seguente tipologia (selezionare la tipologia di riferimento di cui al paragrafo  </w:t>
      </w:r>
      <w:r w:rsidR="00140D7B" w:rsidRPr="00240295">
        <w:rPr>
          <w:i/>
          <w:sz w:val="21"/>
          <w:szCs w:val="21"/>
        </w:rPr>
        <w:t>Finalit</w:t>
      </w:r>
      <w:r w:rsidR="00F11E0B" w:rsidRPr="00240295">
        <w:rPr>
          <w:i/>
          <w:sz w:val="21"/>
          <w:szCs w:val="21"/>
        </w:rPr>
        <w:t>à</w:t>
      </w:r>
      <w:r w:rsidR="00140D7B" w:rsidRPr="00240295">
        <w:rPr>
          <w:i/>
          <w:sz w:val="21"/>
          <w:szCs w:val="21"/>
        </w:rPr>
        <w:t xml:space="preserve"> dell’operazione</w:t>
      </w:r>
      <w:r w:rsidR="00D11CEA">
        <w:rPr>
          <w:i/>
          <w:sz w:val="21"/>
          <w:szCs w:val="21"/>
        </w:rPr>
        <w:t>)</w:t>
      </w:r>
      <w:r w:rsidR="00970376" w:rsidRPr="00240295">
        <w:rPr>
          <w:i/>
          <w:sz w:val="21"/>
          <w:szCs w:val="21"/>
        </w:rPr>
        <w:t>.</w:t>
      </w:r>
    </w:p>
    <w:p w14:paraId="4B3FA245" w14:textId="736CEFDF" w:rsidR="006132CC" w:rsidRPr="00240295" w:rsidRDefault="006132CC" w:rsidP="006132CC">
      <w:pPr>
        <w:rPr>
          <w:i/>
          <w:sz w:val="21"/>
          <w:szCs w:val="21"/>
        </w:rPr>
      </w:pPr>
    </w:p>
    <w:p w14:paraId="353B3406" w14:textId="3B47A751" w:rsidR="00F11E0B" w:rsidRPr="00240295" w:rsidRDefault="00F11E0B" w:rsidP="006132CC">
      <w:pPr>
        <w:rPr>
          <w:i/>
          <w:sz w:val="21"/>
          <w:szCs w:val="21"/>
        </w:rPr>
      </w:pPr>
    </w:p>
    <w:p w14:paraId="46EA9FCC" w14:textId="4B7C9714" w:rsidR="00F11E0B" w:rsidRPr="00240295" w:rsidRDefault="00F11E0B" w:rsidP="006132CC">
      <w:pPr>
        <w:rPr>
          <w:i/>
          <w:sz w:val="21"/>
          <w:szCs w:val="21"/>
        </w:rPr>
      </w:pPr>
    </w:p>
    <w:p w14:paraId="05BCCABD" w14:textId="77777777" w:rsidR="00240295" w:rsidRPr="00240295" w:rsidRDefault="00240295" w:rsidP="006132CC">
      <w:pPr>
        <w:rPr>
          <w:i/>
          <w:sz w:val="21"/>
          <w:szCs w:val="21"/>
        </w:rPr>
      </w:pPr>
    </w:p>
    <w:p w14:paraId="73F4209E" w14:textId="77777777" w:rsidR="00F11E0B" w:rsidRPr="00240295" w:rsidRDefault="00F11E0B" w:rsidP="006132CC">
      <w:pPr>
        <w:rPr>
          <w:i/>
          <w:sz w:val="21"/>
          <w:szCs w:val="21"/>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202"/>
      </w:tblGrid>
      <w:tr w:rsidR="00F11E0B" w:rsidRPr="00240295" w14:paraId="52322D9B" w14:textId="77777777" w:rsidTr="00F11E0B">
        <w:trPr>
          <w:trHeight w:val="397"/>
        </w:trPr>
        <w:tc>
          <w:tcPr>
            <w:tcW w:w="421" w:type="dxa"/>
          </w:tcPr>
          <w:p w14:paraId="2D667361" w14:textId="7CAA69D7" w:rsidR="00F11E0B" w:rsidRPr="00240295" w:rsidRDefault="00240295" w:rsidP="00F11E0B">
            <w:pPr>
              <w:rPr>
                <w:b/>
                <w:bCs/>
                <w:i/>
                <w:sz w:val="21"/>
                <w:szCs w:val="21"/>
                <w:u w:val="single"/>
              </w:rPr>
            </w:pPr>
            <w:r>
              <w:rPr>
                <w:b/>
                <w:bCs/>
                <w:i/>
                <w:sz w:val="21"/>
                <w:szCs w:val="21"/>
                <w:u w:val="single"/>
              </w:rPr>
              <w:lastRenderedPageBreak/>
              <w:t>1</w:t>
            </w:r>
          </w:p>
        </w:tc>
        <w:tc>
          <w:tcPr>
            <w:tcW w:w="9202" w:type="dxa"/>
            <w:shd w:val="clear" w:color="auto" w:fill="auto"/>
          </w:tcPr>
          <w:p w14:paraId="634110E6" w14:textId="7F1733FD" w:rsidR="00F11E0B" w:rsidRPr="00240295" w:rsidRDefault="00F11E0B" w:rsidP="00F11E0B">
            <w:pPr>
              <w:rPr>
                <w:b/>
                <w:bCs/>
                <w:i/>
                <w:sz w:val="21"/>
                <w:szCs w:val="21"/>
              </w:rPr>
            </w:pPr>
            <w:r w:rsidRPr="00240295">
              <w:rPr>
                <w:b/>
                <w:bCs/>
                <w:i/>
                <w:sz w:val="21"/>
                <w:szCs w:val="21"/>
                <w:u w:val="single"/>
              </w:rPr>
              <w:t>Servizi educativi</w:t>
            </w:r>
            <w:r w:rsidR="00240295">
              <w:rPr>
                <w:b/>
                <w:bCs/>
                <w:i/>
                <w:sz w:val="21"/>
                <w:szCs w:val="21"/>
                <w:u w:val="single"/>
              </w:rPr>
              <w:t xml:space="preserve"> e servizi culturali</w:t>
            </w:r>
          </w:p>
        </w:tc>
      </w:tr>
      <w:tr w:rsidR="00F11E0B" w:rsidRPr="00240295" w14:paraId="7714DB9F" w14:textId="77777777" w:rsidTr="00F11E0B">
        <w:trPr>
          <w:trHeight w:val="397"/>
        </w:trPr>
        <w:tc>
          <w:tcPr>
            <w:tcW w:w="421" w:type="dxa"/>
          </w:tcPr>
          <w:p w14:paraId="1A59AF73" w14:textId="6B8A879A" w:rsidR="00F11E0B" w:rsidRPr="00240295" w:rsidRDefault="00240295" w:rsidP="00240295">
            <w:pPr>
              <w:spacing w:line="276" w:lineRule="auto"/>
              <w:rPr>
                <w:i/>
                <w:sz w:val="21"/>
                <w:szCs w:val="21"/>
              </w:rPr>
            </w:pPr>
            <w:r>
              <w:rPr>
                <w:i/>
                <w:sz w:val="21"/>
                <w:szCs w:val="21"/>
              </w:rPr>
              <w:t>a)</w:t>
            </w:r>
          </w:p>
        </w:tc>
        <w:tc>
          <w:tcPr>
            <w:tcW w:w="9202" w:type="dxa"/>
            <w:shd w:val="clear" w:color="auto" w:fill="auto"/>
          </w:tcPr>
          <w:p w14:paraId="7C08C259" w14:textId="0D1DAC1D" w:rsidR="00F11E0B" w:rsidRPr="00240295" w:rsidRDefault="00F11E0B" w:rsidP="00240295">
            <w:pPr>
              <w:spacing w:line="276" w:lineRule="auto"/>
              <w:rPr>
                <w:i/>
                <w:sz w:val="21"/>
                <w:szCs w:val="21"/>
                <w:lang w:val="x-none"/>
              </w:rPr>
            </w:pPr>
            <w:r w:rsidRPr="00240295">
              <w:rPr>
                <w:i/>
                <w:sz w:val="21"/>
                <w:szCs w:val="21"/>
              </w:rPr>
              <w:t>Per i giovani con l’obiettivo di favorire l’offerta di servizi educativi (a titolo di esempio, attività di doposcuola)</w:t>
            </w:r>
            <w:r w:rsidR="00240295" w:rsidRPr="00240295">
              <w:rPr>
                <w:i/>
                <w:sz w:val="21"/>
                <w:szCs w:val="21"/>
              </w:rPr>
              <w:t xml:space="preserve"> …) e di servizi culturali (a titolo di esempio, spazi per attività ludico ricreative per l'infanzia, centri polivalenti per la fruizione di eventi culturali, laboratori esperienziali, ecc…)</w:t>
            </w:r>
          </w:p>
        </w:tc>
      </w:tr>
      <w:tr w:rsidR="00F11E0B" w:rsidRPr="00240295" w14:paraId="0FD2FE20" w14:textId="77777777" w:rsidTr="00F11E0B">
        <w:trPr>
          <w:trHeight w:val="397"/>
        </w:trPr>
        <w:tc>
          <w:tcPr>
            <w:tcW w:w="421" w:type="dxa"/>
          </w:tcPr>
          <w:p w14:paraId="5E8F2377" w14:textId="3FB490A4" w:rsidR="00F11E0B" w:rsidRPr="00240295" w:rsidRDefault="00240295" w:rsidP="00140D7B">
            <w:pPr>
              <w:spacing w:line="276" w:lineRule="auto"/>
              <w:rPr>
                <w:i/>
                <w:sz w:val="21"/>
                <w:szCs w:val="21"/>
              </w:rPr>
            </w:pPr>
            <w:r>
              <w:rPr>
                <w:i/>
                <w:sz w:val="21"/>
                <w:szCs w:val="21"/>
              </w:rPr>
              <w:t>b)</w:t>
            </w:r>
          </w:p>
        </w:tc>
        <w:tc>
          <w:tcPr>
            <w:tcW w:w="9202" w:type="dxa"/>
            <w:shd w:val="clear" w:color="auto" w:fill="auto"/>
          </w:tcPr>
          <w:p w14:paraId="37108534" w14:textId="431E43DA" w:rsidR="00F11E0B" w:rsidRPr="00240295" w:rsidRDefault="00F11E0B" w:rsidP="00140D7B">
            <w:pPr>
              <w:spacing w:line="276" w:lineRule="auto"/>
              <w:rPr>
                <w:i/>
                <w:sz w:val="21"/>
                <w:szCs w:val="21"/>
              </w:rPr>
            </w:pPr>
            <w:r w:rsidRPr="00240295">
              <w:rPr>
                <w:i/>
                <w:sz w:val="21"/>
                <w:szCs w:val="21"/>
              </w:rPr>
              <w:t>Per soggetti disabili e per le fasce di popolazione a rischio di esclusione sociale (adulti inoccupati) con l’obiettivo di favorirne l’inserimento lavorativo (ad es. iniziative per l’inserimento lavorativo, laboratori per pratica mestieri tradizionali a rischio scomparsa</w:t>
            </w:r>
            <w:r w:rsidR="00D11CEA">
              <w:rPr>
                <w:i/>
                <w:sz w:val="21"/>
                <w:szCs w:val="21"/>
              </w:rPr>
              <w:t>, ecc…</w:t>
            </w:r>
            <w:r w:rsidRPr="00240295">
              <w:rPr>
                <w:i/>
                <w:sz w:val="21"/>
                <w:szCs w:val="21"/>
              </w:rPr>
              <w:t>)</w:t>
            </w:r>
          </w:p>
        </w:tc>
      </w:tr>
      <w:tr w:rsidR="00F11E0B" w:rsidRPr="00240295" w14:paraId="33CA36F7" w14:textId="77777777" w:rsidTr="00F11E0B">
        <w:trPr>
          <w:trHeight w:val="397"/>
        </w:trPr>
        <w:tc>
          <w:tcPr>
            <w:tcW w:w="421" w:type="dxa"/>
          </w:tcPr>
          <w:p w14:paraId="0C4E87DE" w14:textId="7F51B824" w:rsidR="00F11E0B" w:rsidRPr="00240295" w:rsidRDefault="00240295" w:rsidP="00140D7B">
            <w:pPr>
              <w:spacing w:line="276" w:lineRule="auto"/>
              <w:rPr>
                <w:i/>
                <w:iCs/>
                <w:sz w:val="21"/>
                <w:szCs w:val="21"/>
              </w:rPr>
            </w:pPr>
            <w:r>
              <w:rPr>
                <w:i/>
                <w:iCs/>
                <w:sz w:val="21"/>
                <w:szCs w:val="21"/>
              </w:rPr>
              <w:t>c)</w:t>
            </w:r>
          </w:p>
        </w:tc>
        <w:tc>
          <w:tcPr>
            <w:tcW w:w="9202" w:type="dxa"/>
            <w:shd w:val="clear" w:color="auto" w:fill="auto"/>
          </w:tcPr>
          <w:p w14:paraId="3E35DF74" w14:textId="3A19C8A8" w:rsidR="00F11E0B" w:rsidRPr="00240295" w:rsidRDefault="00F11E0B" w:rsidP="00140D7B">
            <w:pPr>
              <w:spacing w:line="276" w:lineRule="auto"/>
              <w:rPr>
                <w:i/>
                <w:iCs/>
                <w:sz w:val="21"/>
                <w:szCs w:val="21"/>
              </w:rPr>
            </w:pPr>
            <w:r w:rsidRPr="00240295">
              <w:rPr>
                <w:i/>
                <w:iCs/>
                <w:sz w:val="21"/>
                <w:szCs w:val="21"/>
              </w:rPr>
              <w:t>Per le fasce di popolazione a rischio di esclusione sociale (richiedenti asilo) con l’obiettivo di favorirne l’inserimento lavorativo (ad es. iniziative per l’inserimento lavorativo, attività di mediazione culturale e insegnamento dedicate</w:t>
            </w:r>
            <w:r w:rsidR="00D11CEA">
              <w:rPr>
                <w:i/>
                <w:iCs/>
                <w:sz w:val="21"/>
                <w:szCs w:val="21"/>
              </w:rPr>
              <w:t>, ecc…</w:t>
            </w:r>
            <w:r w:rsidRPr="00240295">
              <w:rPr>
                <w:i/>
                <w:iCs/>
                <w:sz w:val="21"/>
                <w:szCs w:val="21"/>
              </w:rPr>
              <w:t>)</w:t>
            </w:r>
          </w:p>
        </w:tc>
      </w:tr>
      <w:tr w:rsidR="00F11E0B" w:rsidRPr="00240295" w14:paraId="1CF60CA6" w14:textId="77777777" w:rsidTr="00F11E0B">
        <w:trPr>
          <w:trHeight w:val="397"/>
        </w:trPr>
        <w:tc>
          <w:tcPr>
            <w:tcW w:w="421" w:type="dxa"/>
          </w:tcPr>
          <w:p w14:paraId="2C2C5A2D" w14:textId="7D1227D9" w:rsidR="00F11E0B" w:rsidRPr="00240295" w:rsidRDefault="00240295" w:rsidP="00B0178D">
            <w:pPr>
              <w:rPr>
                <w:b/>
                <w:bCs/>
                <w:i/>
                <w:sz w:val="21"/>
                <w:szCs w:val="21"/>
                <w:u w:val="single"/>
              </w:rPr>
            </w:pPr>
            <w:r>
              <w:rPr>
                <w:b/>
                <w:bCs/>
                <w:i/>
                <w:sz w:val="21"/>
                <w:szCs w:val="21"/>
                <w:u w:val="single"/>
              </w:rPr>
              <w:t>2</w:t>
            </w:r>
          </w:p>
        </w:tc>
        <w:tc>
          <w:tcPr>
            <w:tcW w:w="9202" w:type="dxa"/>
            <w:shd w:val="clear" w:color="auto" w:fill="auto"/>
          </w:tcPr>
          <w:p w14:paraId="6FAB62B1" w14:textId="51537310" w:rsidR="00F11E0B" w:rsidRPr="00240295" w:rsidRDefault="00F11E0B" w:rsidP="00B0178D">
            <w:pPr>
              <w:rPr>
                <w:b/>
                <w:bCs/>
                <w:i/>
                <w:sz w:val="21"/>
                <w:szCs w:val="21"/>
                <w:u w:val="single"/>
              </w:rPr>
            </w:pPr>
            <w:r w:rsidRPr="00240295">
              <w:rPr>
                <w:b/>
                <w:bCs/>
                <w:i/>
                <w:sz w:val="21"/>
                <w:szCs w:val="21"/>
                <w:u w:val="single"/>
              </w:rPr>
              <w:t>Servizi rivolti alle fasce deboli della popolazione</w:t>
            </w:r>
            <w:r w:rsidR="00240295">
              <w:rPr>
                <w:b/>
                <w:bCs/>
                <w:i/>
                <w:sz w:val="21"/>
                <w:szCs w:val="21"/>
                <w:u w:val="single"/>
              </w:rPr>
              <w:t>, anche di tipo socio-sanitario</w:t>
            </w:r>
          </w:p>
        </w:tc>
      </w:tr>
      <w:tr w:rsidR="00F11E0B" w:rsidRPr="00240295" w14:paraId="7941742A" w14:textId="77777777" w:rsidTr="00F11E0B">
        <w:trPr>
          <w:trHeight w:val="397"/>
        </w:trPr>
        <w:tc>
          <w:tcPr>
            <w:tcW w:w="421" w:type="dxa"/>
          </w:tcPr>
          <w:p w14:paraId="68F0942F" w14:textId="6E75659E" w:rsidR="00F11E0B" w:rsidRPr="00240295" w:rsidRDefault="00240295" w:rsidP="00140D7B">
            <w:pPr>
              <w:pStyle w:val="Titolo"/>
              <w:numPr>
                <w:ilvl w:val="0"/>
                <w:numId w:val="0"/>
              </w:numPr>
              <w:spacing w:line="276" w:lineRule="auto"/>
              <w:rPr>
                <w:i/>
                <w:iCs/>
                <w:sz w:val="21"/>
                <w:szCs w:val="21"/>
                <w:lang w:val="it-IT"/>
              </w:rPr>
            </w:pPr>
            <w:r>
              <w:rPr>
                <w:i/>
                <w:iCs/>
                <w:sz w:val="21"/>
                <w:szCs w:val="21"/>
                <w:lang w:val="it-IT"/>
              </w:rPr>
              <w:t>a)</w:t>
            </w:r>
          </w:p>
        </w:tc>
        <w:tc>
          <w:tcPr>
            <w:tcW w:w="9202" w:type="dxa"/>
            <w:shd w:val="clear" w:color="auto" w:fill="auto"/>
          </w:tcPr>
          <w:p w14:paraId="0E5091FC" w14:textId="43FD3C60" w:rsidR="00240295" w:rsidRPr="00240295" w:rsidRDefault="00F11E0B" w:rsidP="00240295">
            <w:pPr>
              <w:pStyle w:val="Titolo"/>
              <w:numPr>
                <w:ilvl w:val="0"/>
                <w:numId w:val="0"/>
              </w:numPr>
              <w:spacing w:line="276" w:lineRule="auto"/>
              <w:rPr>
                <w:i/>
                <w:iCs/>
                <w:sz w:val="21"/>
                <w:szCs w:val="21"/>
              </w:rPr>
            </w:pPr>
            <w:r w:rsidRPr="00240295">
              <w:rPr>
                <w:i/>
                <w:iCs/>
                <w:sz w:val="21"/>
                <w:szCs w:val="21"/>
                <w:lang w:val="it-IT"/>
              </w:rPr>
              <w:t>P</w:t>
            </w:r>
            <w:r w:rsidRPr="00240295">
              <w:rPr>
                <w:i/>
                <w:iCs/>
                <w:sz w:val="21"/>
                <w:szCs w:val="21"/>
              </w:rPr>
              <w:t>er la popolazione anziana e per soggetti disabili con l’obiettivo di favorire la domiciliarità</w:t>
            </w:r>
            <w:r w:rsidR="00240295">
              <w:rPr>
                <w:i/>
                <w:iCs/>
                <w:sz w:val="21"/>
                <w:szCs w:val="21"/>
                <w:lang w:val="it-IT"/>
              </w:rPr>
              <w:t xml:space="preserve"> e la residenzialità di nuclei famigliari con esigenze specifiche o per integrare l’offerta di servizi socio-sanitari</w:t>
            </w:r>
            <w:r w:rsidRPr="00240295">
              <w:rPr>
                <w:i/>
                <w:iCs/>
                <w:sz w:val="21"/>
                <w:szCs w:val="21"/>
              </w:rPr>
              <w:t xml:space="preserve"> (a titolo di esempio trasporto a chiamata, consegne a domicilio)</w:t>
            </w:r>
            <w:r w:rsidR="00240295" w:rsidRPr="00240295">
              <w:rPr>
                <w:rFonts w:eastAsia="Helvetica Neue" w:cs="Arial"/>
                <w:b/>
                <w:sz w:val="21"/>
              </w:rPr>
              <w:t xml:space="preserve"> </w:t>
            </w:r>
            <w:r w:rsidR="00240295" w:rsidRPr="00240295">
              <w:rPr>
                <w:i/>
                <w:iCs/>
                <w:sz w:val="21"/>
                <w:szCs w:val="21"/>
              </w:rPr>
              <w:t>(ad es. trasporto a chiamata, consegne a domicilio, Caffè Alzheimer, ecc…) o per integrare l’offerta di servizi socio-sanitari (ad es. piccoli ambulatori per lo svolgimento di visite, medicazioni, prelievi, guardia medica, assistenza ai dializzati, servizi di consegna medicinali a domicilio, spazi di incontro con i giovani per permettere interscambio di esperienze e di saperi, ecc…).</w:t>
            </w:r>
          </w:p>
          <w:p w14:paraId="677471DF" w14:textId="271C461E" w:rsidR="00F11E0B" w:rsidRPr="00240295" w:rsidRDefault="00F11E0B" w:rsidP="00140D7B">
            <w:pPr>
              <w:pStyle w:val="Titolo"/>
              <w:numPr>
                <w:ilvl w:val="0"/>
                <w:numId w:val="0"/>
              </w:numPr>
              <w:spacing w:line="276" w:lineRule="auto"/>
              <w:rPr>
                <w:i/>
                <w:sz w:val="21"/>
                <w:szCs w:val="21"/>
              </w:rPr>
            </w:pPr>
          </w:p>
        </w:tc>
      </w:tr>
      <w:tr w:rsidR="00F11E0B" w:rsidRPr="00240295" w14:paraId="6623CFCF"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18CCF179" w14:textId="688F3C44" w:rsidR="00F11E0B" w:rsidRPr="00240295" w:rsidRDefault="00BD2B9A" w:rsidP="00140D7B">
            <w:pPr>
              <w:pStyle w:val="Titolo"/>
              <w:numPr>
                <w:ilvl w:val="0"/>
                <w:numId w:val="0"/>
              </w:numPr>
              <w:ind w:left="307" w:hanging="307"/>
              <w:rPr>
                <w:b/>
                <w:bCs/>
                <w:i/>
                <w:iCs/>
                <w:sz w:val="21"/>
                <w:szCs w:val="21"/>
                <w:u w:val="single"/>
                <w:lang w:val="it-IT"/>
              </w:rPr>
            </w:pPr>
            <w:r>
              <w:rPr>
                <w:b/>
                <w:bCs/>
                <w:i/>
                <w:iCs/>
                <w:sz w:val="21"/>
                <w:szCs w:val="21"/>
                <w:u w:val="single"/>
                <w:lang w:val="it-IT"/>
              </w:rPr>
              <w:t>3</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7E538BB6" w14:textId="340401FC" w:rsidR="00F11E0B" w:rsidRPr="00240295" w:rsidRDefault="00F11E0B" w:rsidP="00140D7B">
            <w:pPr>
              <w:pStyle w:val="Titolo"/>
              <w:numPr>
                <w:ilvl w:val="0"/>
                <w:numId w:val="0"/>
              </w:numPr>
              <w:ind w:left="307" w:hanging="307"/>
              <w:rPr>
                <w:b/>
                <w:bCs/>
                <w:i/>
                <w:iCs/>
                <w:sz w:val="21"/>
                <w:szCs w:val="21"/>
                <w:u w:val="single"/>
                <w:lang w:val="it-IT"/>
              </w:rPr>
            </w:pPr>
            <w:r w:rsidRPr="00240295">
              <w:rPr>
                <w:b/>
                <w:bCs/>
                <w:i/>
                <w:iCs/>
                <w:sz w:val="21"/>
                <w:szCs w:val="21"/>
                <w:u w:val="single"/>
                <w:lang w:val="it-IT"/>
              </w:rPr>
              <w:t>Servizi per lo sport e il tempo libero</w:t>
            </w:r>
          </w:p>
        </w:tc>
      </w:tr>
      <w:tr w:rsidR="00F11E0B" w:rsidRPr="00240295" w14:paraId="114ACCD3"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1FC2029E" w14:textId="0F19FADA" w:rsidR="00F11E0B" w:rsidRPr="00240295" w:rsidRDefault="00BD2B9A" w:rsidP="00140D7B">
            <w:pPr>
              <w:pStyle w:val="Titolo"/>
              <w:numPr>
                <w:ilvl w:val="0"/>
                <w:numId w:val="0"/>
              </w:numPr>
              <w:spacing w:line="276" w:lineRule="auto"/>
              <w:rPr>
                <w:i/>
                <w:iCs/>
                <w:sz w:val="21"/>
                <w:szCs w:val="21"/>
                <w:lang w:val="it-IT"/>
              </w:rPr>
            </w:pPr>
            <w:r>
              <w:rPr>
                <w:i/>
                <w:iCs/>
                <w:sz w:val="21"/>
                <w:szCs w:val="21"/>
                <w:lang w:val="it-IT"/>
              </w:rPr>
              <w:t>a)</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06E81A6F" w14:textId="09586908" w:rsidR="00F11E0B" w:rsidRPr="00240295" w:rsidRDefault="00F11E0B" w:rsidP="00140D7B">
            <w:pPr>
              <w:pStyle w:val="Titolo"/>
              <w:numPr>
                <w:ilvl w:val="0"/>
                <w:numId w:val="0"/>
              </w:numPr>
              <w:spacing w:line="276" w:lineRule="auto"/>
              <w:rPr>
                <w:i/>
                <w:iCs/>
                <w:sz w:val="21"/>
                <w:szCs w:val="21"/>
                <w:lang w:val="it-IT"/>
              </w:rPr>
            </w:pPr>
            <w:r w:rsidRPr="00240295">
              <w:rPr>
                <w:i/>
                <w:iCs/>
                <w:sz w:val="21"/>
                <w:szCs w:val="21"/>
                <w:lang w:val="it-IT"/>
              </w:rPr>
              <w:t>P</w:t>
            </w:r>
            <w:r w:rsidRPr="00240295">
              <w:rPr>
                <w:i/>
                <w:iCs/>
                <w:sz w:val="21"/>
                <w:szCs w:val="21"/>
              </w:rPr>
              <w:t>er la popolazione anziana e per le fasce più giovani della popolazione con l’obiettivo di favorire le possibilità di aggregazione sociale (ad es. centri di aggregazione e animazione sociale)</w:t>
            </w:r>
          </w:p>
        </w:tc>
      </w:tr>
      <w:tr w:rsidR="00F11E0B" w:rsidRPr="00240295" w14:paraId="0E6E7C82"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0986719D" w14:textId="49475D38" w:rsidR="00F11E0B" w:rsidRPr="00240295" w:rsidRDefault="00BD2B9A" w:rsidP="00140D7B">
            <w:pPr>
              <w:pStyle w:val="Titolo"/>
              <w:numPr>
                <w:ilvl w:val="0"/>
                <w:numId w:val="0"/>
              </w:numPr>
              <w:spacing w:line="276" w:lineRule="auto"/>
              <w:ind w:left="34" w:hanging="34"/>
              <w:rPr>
                <w:i/>
                <w:iCs/>
                <w:sz w:val="21"/>
                <w:szCs w:val="21"/>
                <w:lang w:val="it-IT"/>
              </w:rPr>
            </w:pPr>
            <w:r>
              <w:rPr>
                <w:i/>
                <w:iCs/>
                <w:sz w:val="21"/>
                <w:szCs w:val="21"/>
                <w:lang w:val="it-IT"/>
              </w:rPr>
              <w:t>b)</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7DA06C7A" w14:textId="70EB2F67" w:rsidR="00F11E0B" w:rsidRPr="00240295" w:rsidRDefault="00F11E0B" w:rsidP="00140D7B">
            <w:pPr>
              <w:pStyle w:val="Titolo"/>
              <w:numPr>
                <w:ilvl w:val="0"/>
                <w:numId w:val="0"/>
              </w:numPr>
              <w:spacing w:line="276" w:lineRule="auto"/>
              <w:ind w:left="34" w:hanging="34"/>
              <w:rPr>
                <w:i/>
                <w:iCs/>
                <w:sz w:val="21"/>
                <w:szCs w:val="21"/>
                <w:lang w:val="it-IT"/>
              </w:rPr>
            </w:pPr>
            <w:r w:rsidRPr="00240295">
              <w:rPr>
                <w:i/>
                <w:iCs/>
                <w:sz w:val="21"/>
                <w:szCs w:val="21"/>
                <w:lang w:val="it-IT"/>
              </w:rPr>
              <w:t>P</w:t>
            </w:r>
            <w:r w:rsidRPr="00240295">
              <w:rPr>
                <w:i/>
                <w:iCs/>
                <w:sz w:val="21"/>
                <w:szCs w:val="21"/>
              </w:rPr>
              <w:t>er la popolazione anziana, per soggetti disabili e per i giovani con l’obiettivo di favorire l’offerta di servizi per lo sport e il tempo libero (ad es. centri per la pratica di attività sportive o ludiche)</w:t>
            </w:r>
          </w:p>
        </w:tc>
      </w:tr>
      <w:tr w:rsidR="00F11E0B" w:rsidRPr="00240295" w14:paraId="41565C5D"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66119988" w14:textId="4D8DBFC3" w:rsidR="00F11E0B" w:rsidRPr="00240295" w:rsidRDefault="00BD2B9A" w:rsidP="00F11E0B">
            <w:pPr>
              <w:pStyle w:val="Titolo"/>
              <w:numPr>
                <w:ilvl w:val="0"/>
                <w:numId w:val="0"/>
              </w:numPr>
              <w:spacing w:line="276" w:lineRule="auto"/>
              <w:ind w:left="307" w:hanging="307"/>
              <w:rPr>
                <w:b/>
                <w:bCs/>
                <w:i/>
                <w:iCs/>
                <w:sz w:val="21"/>
                <w:szCs w:val="21"/>
                <w:u w:val="single"/>
                <w:lang w:val="it-IT"/>
              </w:rPr>
            </w:pPr>
            <w:r>
              <w:rPr>
                <w:b/>
                <w:bCs/>
                <w:i/>
                <w:iCs/>
                <w:sz w:val="21"/>
                <w:szCs w:val="21"/>
                <w:u w:val="single"/>
                <w:lang w:val="it-IT"/>
              </w:rPr>
              <w:t>4</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36DFC35B" w14:textId="1DC299AA" w:rsidR="00F11E0B" w:rsidRPr="00240295" w:rsidRDefault="00F11E0B" w:rsidP="00F11E0B">
            <w:pPr>
              <w:pStyle w:val="Titolo"/>
              <w:numPr>
                <w:ilvl w:val="0"/>
                <w:numId w:val="0"/>
              </w:numPr>
              <w:spacing w:line="276" w:lineRule="auto"/>
              <w:ind w:left="307" w:hanging="307"/>
              <w:rPr>
                <w:b/>
                <w:bCs/>
                <w:i/>
                <w:iCs/>
                <w:sz w:val="21"/>
                <w:szCs w:val="21"/>
                <w:u w:val="single"/>
                <w:lang w:val="it-IT"/>
              </w:rPr>
            </w:pPr>
            <w:r w:rsidRPr="00240295">
              <w:rPr>
                <w:b/>
                <w:bCs/>
                <w:i/>
                <w:iCs/>
                <w:sz w:val="21"/>
                <w:szCs w:val="21"/>
                <w:u w:val="single"/>
                <w:lang w:val="it-IT"/>
              </w:rPr>
              <w:t xml:space="preserve">Servizi </w:t>
            </w:r>
            <w:r w:rsidR="00BD2B9A">
              <w:rPr>
                <w:b/>
                <w:bCs/>
                <w:i/>
                <w:iCs/>
                <w:sz w:val="21"/>
                <w:szCs w:val="21"/>
                <w:u w:val="single"/>
                <w:lang w:val="it-IT"/>
              </w:rPr>
              <w:t>per il turismo</w:t>
            </w:r>
          </w:p>
        </w:tc>
      </w:tr>
      <w:tr w:rsidR="00F11E0B" w:rsidRPr="00240295" w14:paraId="223BF81B"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3073F2BF" w14:textId="52E8902C" w:rsidR="00F11E0B" w:rsidRPr="00240295" w:rsidRDefault="00BD2B9A" w:rsidP="00F11E0B">
            <w:pPr>
              <w:pStyle w:val="Titolo"/>
              <w:numPr>
                <w:ilvl w:val="0"/>
                <w:numId w:val="0"/>
              </w:numPr>
              <w:spacing w:line="276" w:lineRule="auto"/>
              <w:rPr>
                <w:i/>
                <w:iCs/>
                <w:sz w:val="21"/>
                <w:szCs w:val="21"/>
                <w:lang w:val="it-IT"/>
              </w:rPr>
            </w:pPr>
            <w:r>
              <w:rPr>
                <w:i/>
                <w:iCs/>
                <w:sz w:val="21"/>
                <w:szCs w:val="21"/>
                <w:lang w:val="it-IT"/>
              </w:rPr>
              <w:t>a)</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76F6ECD4" w14:textId="51B5F4FE" w:rsidR="00BD2B9A" w:rsidRPr="00BD2B9A" w:rsidRDefault="00D11CEA" w:rsidP="00BD2B9A">
            <w:pPr>
              <w:pStyle w:val="Titolo"/>
              <w:numPr>
                <w:ilvl w:val="0"/>
                <w:numId w:val="0"/>
              </w:numPr>
              <w:spacing w:line="276" w:lineRule="auto"/>
              <w:rPr>
                <w:i/>
                <w:iCs/>
                <w:sz w:val="21"/>
                <w:szCs w:val="21"/>
              </w:rPr>
            </w:pPr>
            <w:r>
              <w:rPr>
                <w:i/>
                <w:iCs/>
                <w:sz w:val="21"/>
                <w:szCs w:val="21"/>
                <w:lang w:val="it-IT"/>
              </w:rPr>
              <w:t>S</w:t>
            </w:r>
            <w:r w:rsidR="00BD2B9A" w:rsidRPr="00BD2B9A">
              <w:rPr>
                <w:i/>
                <w:iCs/>
                <w:sz w:val="21"/>
                <w:szCs w:val="21"/>
              </w:rPr>
              <w:t>ervizi per la fruizione dei beni culturali (ad es. allestimenti innovativi di spazi museali e spazi espositivi, attrezzature e strumenti per l’accompagnamento e la visita dei luoghi, ecc…).</w:t>
            </w:r>
          </w:p>
          <w:p w14:paraId="2922419D" w14:textId="027C55DF" w:rsidR="00F11E0B" w:rsidRPr="00BD2B9A" w:rsidRDefault="00F11E0B" w:rsidP="00F11E0B">
            <w:pPr>
              <w:pStyle w:val="Titolo"/>
              <w:numPr>
                <w:ilvl w:val="0"/>
                <w:numId w:val="0"/>
              </w:numPr>
              <w:spacing w:line="276" w:lineRule="auto"/>
              <w:rPr>
                <w:i/>
                <w:iCs/>
                <w:sz w:val="21"/>
                <w:szCs w:val="21"/>
              </w:rPr>
            </w:pPr>
          </w:p>
        </w:tc>
      </w:tr>
      <w:tr w:rsidR="00F11E0B" w:rsidRPr="00240295" w14:paraId="2D2FB854"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514B96B6" w14:textId="6F8E9773" w:rsidR="00F11E0B" w:rsidRPr="00240295" w:rsidRDefault="00BD2B9A" w:rsidP="00F11E0B">
            <w:pPr>
              <w:pStyle w:val="Titolo"/>
              <w:numPr>
                <w:ilvl w:val="0"/>
                <w:numId w:val="0"/>
              </w:numPr>
              <w:spacing w:line="276" w:lineRule="auto"/>
              <w:rPr>
                <w:b/>
                <w:bCs/>
                <w:i/>
                <w:iCs/>
                <w:sz w:val="21"/>
                <w:szCs w:val="21"/>
                <w:u w:val="single"/>
                <w:lang w:val="it-IT"/>
              </w:rPr>
            </w:pPr>
            <w:r>
              <w:rPr>
                <w:b/>
                <w:bCs/>
                <w:i/>
                <w:iCs/>
                <w:sz w:val="21"/>
                <w:szCs w:val="21"/>
                <w:u w:val="single"/>
                <w:lang w:val="it-IT"/>
              </w:rPr>
              <w:t>5</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5FB7E742" w14:textId="6B345271" w:rsidR="00F11E0B" w:rsidRPr="00240295" w:rsidRDefault="00F11E0B" w:rsidP="00F11E0B">
            <w:pPr>
              <w:pStyle w:val="Titolo"/>
              <w:numPr>
                <w:ilvl w:val="0"/>
                <w:numId w:val="0"/>
              </w:numPr>
              <w:spacing w:line="276" w:lineRule="auto"/>
              <w:rPr>
                <w:b/>
                <w:bCs/>
                <w:i/>
                <w:iCs/>
                <w:sz w:val="21"/>
                <w:szCs w:val="21"/>
                <w:u w:val="single"/>
                <w:lang w:val="it-IT"/>
              </w:rPr>
            </w:pPr>
            <w:r w:rsidRPr="00240295">
              <w:rPr>
                <w:b/>
                <w:bCs/>
                <w:i/>
                <w:iCs/>
                <w:sz w:val="21"/>
                <w:szCs w:val="21"/>
                <w:u w:val="single"/>
                <w:lang w:val="it-IT"/>
              </w:rPr>
              <w:t>Servizi per le imprese</w:t>
            </w:r>
          </w:p>
        </w:tc>
      </w:tr>
      <w:tr w:rsidR="00F11E0B" w:rsidRPr="00240295" w14:paraId="33C10557" w14:textId="77777777" w:rsidTr="00F11E0B">
        <w:trPr>
          <w:trHeight w:val="397"/>
        </w:trPr>
        <w:tc>
          <w:tcPr>
            <w:tcW w:w="421" w:type="dxa"/>
            <w:tcBorders>
              <w:top w:val="single" w:sz="4" w:space="0" w:color="auto"/>
              <w:left w:val="single" w:sz="4" w:space="0" w:color="auto"/>
              <w:bottom w:val="single" w:sz="4" w:space="0" w:color="auto"/>
              <w:right w:val="single" w:sz="4" w:space="0" w:color="auto"/>
            </w:tcBorders>
          </w:tcPr>
          <w:p w14:paraId="79C60E0D" w14:textId="77A18A07" w:rsidR="00F11E0B" w:rsidRPr="00240295" w:rsidRDefault="00BD2B9A" w:rsidP="00B0178D">
            <w:pPr>
              <w:pStyle w:val="Titolo"/>
              <w:numPr>
                <w:ilvl w:val="0"/>
                <w:numId w:val="0"/>
              </w:numPr>
              <w:spacing w:line="276" w:lineRule="auto"/>
              <w:rPr>
                <w:i/>
                <w:iCs/>
                <w:sz w:val="21"/>
                <w:szCs w:val="21"/>
                <w:lang w:val="it-IT"/>
              </w:rPr>
            </w:pPr>
            <w:r>
              <w:rPr>
                <w:i/>
                <w:iCs/>
                <w:sz w:val="21"/>
                <w:szCs w:val="21"/>
                <w:lang w:val="it-IT"/>
              </w:rPr>
              <w:t>a)</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1ABF30D4" w14:textId="72D8EA19" w:rsidR="00F11E0B" w:rsidRPr="00240295" w:rsidRDefault="00D11CEA" w:rsidP="00B0178D">
            <w:pPr>
              <w:pStyle w:val="Titolo"/>
              <w:numPr>
                <w:ilvl w:val="0"/>
                <w:numId w:val="0"/>
              </w:numPr>
              <w:spacing w:line="276" w:lineRule="auto"/>
              <w:rPr>
                <w:i/>
                <w:iCs/>
                <w:sz w:val="21"/>
                <w:szCs w:val="21"/>
                <w:lang w:val="it-IT"/>
              </w:rPr>
            </w:pPr>
            <w:r>
              <w:rPr>
                <w:i/>
                <w:iCs/>
                <w:sz w:val="21"/>
                <w:szCs w:val="21"/>
                <w:lang w:val="it-IT"/>
              </w:rPr>
              <w:t>R</w:t>
            </w:r>
            <w:r w:rsidRPr="00D11CEA">
              <w:rPr>
                <w:i/>
                <w:iCs/>
                <w:sz w:val="21"/>
                <w:szCs w:val="21"/>
                <w:lang w:val="it-IT"/>
              </w:rPr>
              <w:t>ealizzazione o ampliamento di centri di erogazione di servizi (ad esempio spazi per il co-working e per il lavoro a distanza).</w:t>
            </w:r>
          </w:p>
        </w:tc>
      </w:tr>
    </w:tbl>
    <w:p w14:paraId="15998913" w14:textId="77777777" w:rsidR="006132CC" w:rsidRPr="00240295" w:rsidRDefault="006132CC" w:rsidP="006132CC">
      <w:pPr>
        <w:rPr>
          <w:i/>
          <w:sz w:val="21"/>
          <w:szCs w:val="21"/>
        </w:rPr>
      </w:pPr>
    </w:p>
    <w:p w14:paraId="44B68DDC" w14:textId="67A37183" w:rsidR="006132CC" w:rsidRPr="00240295" w:rsidRDefault="006132CC" w:rsidP="00F11E0B">
      <w:pPr>
        <w:pBdr>
          <w:top w:val="single" w:sz="4" w:space="1" w:color="auto"/>
          <w:left w:val="single" w:sz="4" w:space="4" w:color="auto"/>
          <w:bottom w:val="single" w:sz="4" w:space="31" w:color="auto"/>
          <w:right w:val="single" w:sz="4" w:space="4" w:color="auto"/>
        </w:pBdr>
        <w:rPr>
          <w:i/>
          <w:sz w:val="21"/>
          <w:szCs w:val="21"/>
        </w:rPr>
      </w:pPr>
      <w:r w:rsidRPr="00240295">
        <w:rPr>
          <w:i/>
          <w:sz w:val="21"/>
          <w:szCs w:val="21"/>
        </w:rPr>
        <w:t>Illustrare nel dettaglio l’intervento che si intende realizzare, indicandone gli obiettivi, i prodotti/servizi/collaborazioni coinvolti e le attività di dettaglio previste per raggiungere tali obiettivi</w:t>
      </w:r>
      <w:r w:rsidR="00BD2B9A">
        <w:rPr>
          <w:i/>
          <w:sz w:val="21"/>
          <w:szCs w:val="21"/>
        </w:rPr>
        <w:t xml:space="preserve"> (</w:t>
      </w:r>
      <w:r w:rsidR="00BD2B9A" w:rsidRPr="00240295">
        <w:rPr>
          <w:i/>
          <w:sz w:val="21"/>
          <w:szCs w:val="21"/>
        </w:rPr>
        <w:t>opere da realizzare, attrezzature da acquisire, ecc.)</w:t>
      </w:r>
      <w:r w:rsidRPr="00240295">
        <w:rPr>
          <w:i/>
          <w:sz w:val="21"/>
          <w:szCs w:val="21"/>
        </w:rPr>
        <w:t>. (inserire testo)</w:t>
      </w:r>
    </w:p>
    <w:p w14:paraId="2A6D0811" w14:textId="77777777" w:rsidR="006132CC" w:rsidRPr="00240295" w:rsidRDefault="006132CC" w:rsidP="00F11E0B">
      <w:pPr>
        <w:pBdr>
          <w:top w:val="single" w:sz="4" w:space="1" w:color="auto"/>
          <w:left w:val="single" w:sz="4" w:space="4" w:color="auto"/>
          <w:bottom w:val="single" w:sz="4" w:space="31" w:color="auto"/>
          <w:right w:val="single" w:sz="4" w:space="4" w:color="auto"/>
        </w:pBdr>
        <w:rPr>
          <w:i/>
          <w:sz w:val="21"/>
          <w:szCs w:val="21"/>
        </w:rPr>
      </w:pPr>
    </w:p>
    <w:p w14:paraId="44AF1367" w14:textId="77777777" w:rsidR="00F11E0B" w:rsidRPr="00240295" w:rsidRDefault="00F11E0B" w:rsidP="006132CC">
      <w:pPr>
        <w:rPr>
          <w:b/>
          <w:i/>
          <w:sz w:val="21"/>
          <w:szCs w:val="21"/>
        </w:rPr>
      </w:pPr>
    </w:p>
    <w:p w14:paraId="7AFA12EA" w14:textId="6DAAEDC2" w:rsidR="006132CC" w:rsidRPr="00240295" w:rsidRDefault="006132CC" w:rsidP="006132CC">
      <w:pPr>
        <w:rPr>
          <w:b/>
          <w:i/>
          <w:sz w:val="21"/>
          <w:szCs w:val="21"/>
        </w:rPr>
      </w:pPr>
      <w:r w:rsidRPr="00240295">
        <w:rPr>
          <w:b/>
          <w:i/>
          <w:sz w:val="21"/>
          <w:szCs w:val="21"/>
        </w:rPr>
        <w:t xml:space="preserve">Descrivere inoltre in una sintesi le finalità del progetto </w:t>
      </w:r>
      <w:r w:rsidR="0064683D" w:rsidRPr="00240295">
        <w:rPr>
          <w:b/>
          <w:i/>
          <w:sz w:val="21"/>
          <w:szCs w:val="21"/>
        </w:rPr>
        <w:t>proposto</w:t>
      </w:r>
      <w:r w:rsidR="00BD2B9A">
        <w:rPr>
          <w:b/>
          <w:i/>
          <w:sz w:val="21"/>
          <w:szCs w:val="21"/>
        </w:rPr>
        <w:t xml:space="preserve"> </w:t>
      </w:r>
      <w:r w:rsidR="00BD2B9A" w:rsidRPr="00240295">
        <w:rPr>
          <w:b/>
          <w:i/>
          <w:sz w:val="21"/>
          <w:szCs w:val="21"/>
        </w:rPr>
        <w:t xml:space="preserve">e i risultati </w:t>
      </w:r>
      <w:r w:rsidR="00BD2B9A">
        <w:rPr>
          <w:b/>
          <w:i/>
          <w:sz w:val="21"/>
          <w:szCs w:val="21"/>
        </w:rPr>
        <w:t>attesi</w:t>
      </w:r>
    </w:p>
    <w:p w14:paraId="66B4821B" w14:textId="4B564327" w:rsidR="006132CC" w:rsidRPr="00240295" w:rsidRDefault="0064683D" w:rsidP="006132CC">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(inserire testo)</w:t>
      </w:r>
    </w:p>
    <w:p w14:paraId="35F0439D"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p>
    <w:p w14:paraId="097FEB2D"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color w:val="FF0000"/>
          <w:sz w:val="21"/>
          <w:szCs w:val="21"/>
        </w:rPr>
      </w:pPr>
    </w:p>
    <w:p w14:paraId="0B6DC058" w14:textId="67220F52" w:rsidR="006132CC" w:rsidRPr="00240295" w:rsidRDefault="006132CC" w:rsidP="004C6256">
      <w:pPr>
        <w:pStyle w:val="Paragrafoelenco"/>
        <w:numPr>
          <w:ilvl w:val="0"/>
          <w:numId w:val="30"/>
        </w:numPr>
        <w:spacing w:before="120" w:after="0" w:line="240" w:lineRule="auto"/>
        <w:rPr>
          <w:b/>
          <w:bCs/>
          <w:sz w:val="21"/>
          <w:szCs w:val="21"/>
        </w:rPr>
      </w:pPr>
      <w:r w:rsidRPr="00240295">
        <w:rPr>
          <w:b/>
          <w:bCs/>
          <w:sz w:val="21"/>
          <w:szCs w:val="21"/>
        </w:rPr>
        <w:t xml:space="preserve">Numero </w:t>
      </w:r>
      <w:r w:rsidR="00BD2B9A">
        <w:rPr>
          <w:b/>
          <w:bCs/>
          <w:sz w:val="21"/>
          <w:szCs w:val="21"/>
        </w:rPr>
        <w:t>di C</w:t>
      </w:r>
      <w:r w:rsidRPr="00240295">
        <w:rPr>
          <w:b/>
          <w:bCs/>
          <w:sz w:val="21"/>
          <w:szCs w:val="21"/>
        </w:rPr>
        <w:t xml:space="preserve">omuni coinvolti oltre i due richiesti dai requisiti di ammissibilità del progetto (criterio </w:t>
      </w:r>
      <w:r w:rsidR="0064683D" w:rsidRPr="00240295">
        <w:rPr>
          <w:b/>
          <w:bCs/>
          <w:sz w:val="21"/>
          <w:szCs w:val="21"/>
        </w:rPr>
        <w:t>A</w:t>
      </w:r>
      <w:r w:rsidRPr="00240295">
        <w:rPr>
          <w:b/>
          <w:bCs/>
          <w:sz w:val="21"/>
          <w:szCs w:val="21"/>
        </w:rPr>
        <w:t>1)</w:t>
      </w:r>
    </w:p>
    <w:p w14:paraId="5A3A4212" w14:textId="5901CCD9" w:rsidR="00E81C3E"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 xml:space="preserve">Indicare quali altri </w:t>
      </w:r>
      <w:r w:rsidR="00BD2B9A">
        <w:rPr>
          <w:i/>
          <w:sz w:val="21"/>
          <w:szCs w:val="21"/>
        </w:rPr>
        <w:t>C</w:t>
      </w:r>
      <w:r w:rsidRPr="00240295">
        <w:rPr>
          <w:i/>
          <w:sz w:val="21"/>
          <w:szCs w:val="21"/>
        </w:rPr>
        <w:t xml:space="preserve">omuni sono coinvolti </w:t>
      </w:r>
      <w:r w:rsidR="00BD2B9A">
        <w:rPr>
          <w:i/>
          <w:sz w:val="21"/>
          <w:szCs w:val="21"/>
        </w:rPr>
        <w:t xml:space="preserve">tramite </w:t>
      </w:r>
      <w:r w:rsidRPr="00240295">
        <w:rPr>
          <w:i/>
          <w:sz w:val="21"/>
          <w:szCs w:val="21"/>
        </w:rPr>
        <w:t xml:space="preserve">protocolli di intesa o altri accordi di gestione del servizio </w:t>
      </w:r>
      <w:r w:rsidR="00BD2B9A">
        <w:rPr>
          <w:i/>
          <w:sz w:val="21"/>
          <w:szCs w:val="21"/>
        </w:rPr>
        <w:t>proposto</w:t>
      </w:r>
    </w:p>
    <w:p w14:paraId="0C789CC8" w14:textId="740761A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(inserire testo)</w:t>
      </w:r>
    </w:p>
    <w:p w14:paraId="0A234999"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06CB3B1E"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color w:val="FF0000"/>
          <w:sz w:val="21"/>
          <w:szCs w:val="21"/>
        </w:rPr>
      </w:pPr>
    </w:p>
    <w:p w14:paraId="31DE25A8" w14:textId="4E3D461C" w:rsidR="004C6256" w:rsidRPr="00D40594" w:rsidRDefault="004C6256" w:rsidP="00D40594">
      <w:pPr>
        <w:pStyle w:val="Paragrafoelenco"/>
        <w:numPr>
          <w:ilvl w:val="0"/>
          <w:numId w:val="30"/>
        </w:numPr>
        <w:spacing w:before="120" w:after="0" w:line="240" w:lineRule="auto"/>
        <w:rPr>
          <w:b/>
          <w:bCs/>
          <w:sz w:val="21"/>
          <w:szCs w:val="21"/>
        </w:rPr>
      </w:pPr>
      <w:bookmarkStart w:id="7" w:name="_Hlk525045101"/>
      <w:r w:rsidRPr="00D40594">
        <w:rPr>
          <w:b/>
          <w:bCs/>
          <w:sz w:val="21"/>
          <w:szCs w:val="21"/>
        </w:rPr>
        <w:t>Indicare la quota in cui ricade il sito di intervento (criterio A2)</w:t>
      </w:r>
    </w:p>
    <w:p w14:paraId="325765BD" w14:textId="77777777" w:rsidR="004C6256" w:rsidRPr="00240295" w:rsidRDefault="004C6256" w:rsidP="004C6256">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(inserire testo)</w:t>
      </w:r>
    </w:p>
    <w:p w14:paraId="5DE6D6FB" w14:textId="77777777" w:rsidR="004C6256" w:rsidRPr="00240295" w:rsidRDefault="004C6256" w:rsidP="004C6256">
      <w:pPr>
        <w:pBdr>
          <w:top w:val="single" w:sz="4" w:space="1" w:color="auto"/>
          <w:left w:val="single" w:sz="4" w:space="4" w:color="auto"/>
          <w:bottom w:val="single" w:sz="4" w:space="1" w:color="auto"/>
          <w:right w:val="single" w:sz="4" w:space="4" w:color="auto"/>
        </w:pBdr>
        <w:rPr>
          <w:i/>
          <w:sz w:val="21"/>
          <w:szCs w:val="21"/>
        </w:rPr>
      </w:pPr>
    </w:p>
    <w:p w14:paraId="01ADAF01" w14:textId="1BD0EB9D" w:rsidR="004C6256" w:rsidRPr="00240295" w:rsidRDefault="004C6256" w:rsidP="00D40594">
      <w:pPr>
        <w:numPr>
          <w:ilvl w:val="0"/>
          <w:numId w:val="30"/>
        </w:numPr>
        <w:spacing w:before="120" w:after="0" w:line="240" w:lineRule="auto"/>
        <w:rPr>
          <w:b/>
          <w:bCs/>
          <w:sz w:val="21"/>
          <w:szCs w:val="21"/>
        </w:rPr>
      </w:pPr>
      <w:r w:rsidRPr="00240295">
        <w:rPr>
          <w:b/>
          <w:bCs/>
          <w:sz w:val="21"/>
          <w:szCs w:val="21"/>
        </w:rPr>
        <w:t xml:space="preserve">Indicare </w:t>
      </w:r>
      <w:r>
        <w:rPr>
          <w:b/>
          <w:bCs/>
          <w:sz w:val="21"/>
          <w:szCs w:val="21"/>
        </w:rPr>
        <w:t>se</w:t>
      </w:r>
      <w:r w:rsidRPr="00240295">
        <w:rPr>
          <w:b/>
          <w:bCs/>
          <w:sz w:val="21"/>
          <w:szCs w:val="21"/>
        </w:rPr>
        <w:t xml:space="preserve"> </w:t>
      </w:r>
      <w:r>
        <w:rPr>
          <w:b/>
          <w:bCs/>
          <w:sz w:val="21"/>
          <w:szCs w:val="21"/>
        </w:rPr>
        <w:t>l’i</w:t>
      </w:r>
      <w:r w:rsidRPr="004C6256">
        <w:rPr>
          <w:b/>
          <w:bCs/>
          <w:sz w:val="21"/>
          <w:szCs w:val="21"/>
        </w:rPr>
        <w:t>ntervento</w:t>
      </w:r>
      <w:r>
        <w:rPr>
          <w:b/>
          <w:bCs/>
          <w:sz w:val="21"/>
          <w:szCs w:val="21"/>
        </w:rPr>
        <w:t xml:space="preserve"> ricade</w:t>
      </w:r>
      <w:r w:rsidRPr="004C6256">
        <w:rPr>
          <w:b/>
          <w:bCs/>
          <w:sz w:val="21"/>
          <w:szCs w:val="21"/>
        </w:rPr>
        <w:t xml:space="preserve"> in Comuni ad elevata marginalità </w:t>
      </w:r>
      <w:r w:rsidRPr="00240295">
        <w:rPr>
          <w:b/>
          <w:bCs/>
          <w:sz w:val="21"/>
          <w:szCs w:val="21"/>
        </w:rPr>
        <w:t>(criterio A</w:t>
      </w:r>
      <w:r>
        <w:rPr>
          <w:b/>
          <w:bCs/>
          <w:sz w:val="21"/>
          <w:szCs w:val="21"/>
        </w:rPr>
        <w:t>3</w:t>
      </w:r>
      <w:r w:rsidRPr="00240295">
        <w:rPr>
          <w:b/>
          <w:bCs/>
          <w:sz w:val="21"/>
          <w:szCs w:val="21"/>
        </w:rPr>
        <w:t>)</w:t>
      </w:r>
    </w:p>
    <w:p w14:paraId="7F1F5E13" w14:textId="77777777" w:rsidR="004C6256" w:rsidRPr="00240295" w:rsidRDefault="004C6256" w:rsidP="004C6256">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(inserire testo)</w:t>
      </w:r>
    </w:p>
    <w:p w14:paraId="7168FF41" w14:textId="77777777" w:rsidR="004C6256" w:rsidRPr="00240295" w:rsidRDefault="004C6256" w:rsidP="004C6256">
      <w:pPr>
        <w:pBdr>
          <w:top w:val="single" w:sz="4" w:space="1" w:color="auto"/>
          <w:left w:val="single" w:sz="4" w:space="4" w:color="auto"/>
          <w:bottom w:val="single" w:sz="4" w:space="1" w:color="auto"/>
          <w:right w:val="single" w:sz="4" w:space="4" w:color="auto"/>
        </w:pBdr>
        <w:rPr>
          <w:i/>
          <w:sz w:val="21"/>
          <w:szCs w:val="21"/>
        </w:rPr>
      </w:pPr>
    </w:p>
    <w:p w14:paraId="0FC91CB7" w14:textId="77777777" w:rsidR="00654C07" w:rsidRPr="00654C07" w:rsidRDefault="00654C07" w:rsidP="00D40594">
      <w:pPr>
        <w:numPr>
          <w:ilvl w:val="0"/>
          <w:numId w:val="30"/>
        </w:numPr>
        <w:spacing w:before="120" w:after="0" w:line="240" w:lineRule="auto"/>
        <w:rPr>
          <w:rFonts w:cs="Arial"/>
          <w:b/>
          <w:sz w:val="21"/>
          <w:szCs w:val="21"/>
        </w:rPr>
      </w:pPr>
      <w:bookmarkStart w:id="8" w:name="_Hlk102730626"/>
      <w:r w:rsidRPr="00654C07">
        <w:rPr>
          <w:rFonts w:cs="Arial"/>
          <w:b/>
          <w:sz w:val="21"/>
          <w:szCs w:val="21"/>
        </w:rPr>
        <w:t>Localizzazione catastale e urbanistica del bene interessato dal progetto</w:t>
      </w:r>
    </w:p>
    <w:p w14:paraId="315F5EB1" w14:textId="77777777" w:rsidR="00654C07" w:rsidRDefault="00654C07" w:rsidP="00654C07">
      <w:pPr>
        <w:ind w:left="567"/>
        <w:rPr>
          <w:rFonts w:eastAsia="Calibri" w:cs="Arial"/>
          <w:sz w:val="21"/>
          <w:szCs w:val="21"/>
          <w:lang w:eastAsia="en-US"/>
        </w:rPr>
      </w:pPr>
    </w:p>
    <w:p w14:paraId="32C06758" w14:textId="77777777" w:rsidR="00654C07" w:rsidRDefault="00654C07" w:rsidP="00654C07">
      <w:pPr>
        <w:ind w:left="567"/>
        <w:rPr>
          <w:rFonts w:eastAsia="Calibri" w:cs="Arial"/>
          <w:sz w:val="21"/>
          <w:szCs w:val="21"/>
          <w:lang w:eastAsia="en-US"/>
        </w:rPr>
      </w:pPr>
      <w:r>
        <w:rPr>
          <w:rFonts w:eastAsia="Calibri" w:cs="Arial"/>
          <w:sz w:val="21"/>
          <w:szCs w:val="21"/>
          <w:lang w:eastAsia="en-US"/>
        </w:rPr>
        <w:t>Dati Catastali:</w:t>
      </w:r>
    </w:p>
    <w:p w14:paraId="1A4979E8" w14:textId="77777777" w:rsidR="00654C07" w:rsidRDefault="00654C07" w:rsidP="00654C07">
      <w:pPr>
        <w:ind w:left="567" w:firstLine="142"/>
        <w:rPr>
          <w:rFonts w:eastAsia="Calibri" w:cs="Arial"/>
          <w:sz w:val="21"/>
          <w:szCs w:val="21"/>
          <w:lang w:eastAsia="en-US"/>
        </w:rPr>
      </w:pPr>
      <w:r>
        <w:rPr>
          <w:rFonts w:eastAsia="Calibri" w:cs="Arial"/>
          <w:sz w:val="21"/>
          <w:szCs w:val="21"/>
          <w:lang w:eastAsia="en-US"/>
        </w:rPr>
        <w:t>- Catasto terreni: Foglio n. _______________    Mappali n. ____________________</w:t>
      </w:r>
    </w:p>
    <w:p w14:paraId="0FD67215" w14:textId="77777777" w:rsidR="00654C07" w:rsidRDefault="00654C07" w:rsidP="00654C07">
      <w:pPr>
        <w:ind w:left="567" w:firstLine="142"/>
        <w:rPr>
          <w:rFonts w:eastAsia="Calibri" w:cs="Arial"/>
          <w:sz w:val="21"/>
          <w:szCs w:val="21"/>
          <w:lang w:eastAsia="en-US"/>
        </w:rPr>
      </w:pPr>
      <w:r>
        <w:rPr>
          <w:rFonts w:eastAsia="Calibri" w:cs="Arial"/>
          <w:sz w:val="21"/>
          <w:szCs w:val="21"/>
          <w:lang w:eastAsia="en-US"/>
        </w:rPr>
        <w:t>- N.C.E.U.: Foglio n. _______________   Mappali n. ____________________</w:t>
      </w:r>
    </w:p>
    <w:p w14:paraId="30E336F8" w14:textId="77777777" w:rsidR="00654C07" w:rsidRDefault="00654C07" w:rsidP="00654C07">
      <w:pPr>
        <w:spacing w:before="120"/>
        <w:ind w:left="567"/>
        <w:rPr>
          <w:rFonts w:eastAsia="Calibri" w:cs="Arial"/>
          <w:sz w:val="21"/>
          <w:szCs w:val="21"/>
          <w:lang w:eastAsia="en-US"/>
        </w:rPr>
      </w:pPr>
      <w:r>
        <w:rPr>
          <w:rFonts w:eastAsia="Calibri" w:cs="Arial"/>
          <w:sz w:val="21"/>
          <w:szCs w:val="21"/>
          <w:lang w:eastAsia="en-US"/>
        </w:rPr>
        <w:t>Dati Urbanistici:</w:t>
      </w:r>
    </w:p>
    <w:p w14:paraId="17C0896F" w14:textId="77777777" w:rsidR="00654C07" w:rsidRDefault="00654C07" w:rsidP="00654C07">
      <w:pPr>
        <w:ind w:left="567" w:firstLine="142"/>
        <w:rPr>
          <w:rFonts w:eastAsia="Calibri" w:cs="Arial"/>
          <w:sz w:val="21"/>
          <w:szCs w:val="21"/>
          <w:lang w:eastAsia="en-US"/>
        </w:rPr>
      </w:pPr>
      <w:r>
        <w:rPr>
          <w:rFonts w:eastAsia="Calibri" w:cs="Arial"/>
          <w:sz w:val="21"/>
          <w:szCs w:val="21"/>
          <w:lang w:eastAsia="en-US"/>
        </w:rPr>
        <w:t>- Zona PRG: _________________</w:t>
      </w:r>
    </w:p>
    <w:p w14:paraId="506529C9" w14:textId="77777777" w:rsidR="00654C07" w:rsidRDefault="00654C07" w:rsidP="00654C07">
      <w:pPr>
        <w:ind w:left="567" w:firstLine="142"/>
        <w:rPr>
          <w:rFonts w:eastAsia="Calibri" w:cs="Arial"/>
          <w:sz w:val="21"/>
          <w:szCs w:val="21"/>
          <w:lang w:eastAsia="en-US"/>
        </w:rPr>
      </w:pPr>
      <w:r>
        <w:rPr>
          <w:rFonts w:eastAsia="Calibri" w:cs="Arial"/>
          <w:sz w:val="21"/>
          <w:szCs w:val="21"/>
          <w:lang w:eastAsia="en-US"/>
        </w:rPr>
        <w:t xml:space="preserve">- Vincoli di natura: </w:t>
      </w:r>
    </w:p>
    <w:p w14:paraId="5400E247" w14:textId="77777777" w:rsidR="00654C07" w:rsidRDefault="00654C07" w:rsidP="00654C07">
      <w:pPr>
        <w:pStyle w:val="Paragrafoelenco"/>
        <w:widowControl w:val="0"/>
        <w:numPr>
          <w:ilvl w:val="0"/>
          <w:numId w:val="40"/>
        </w:numPr>
        <w:spacing w:after="0" w:line="240" w:lineRule="auto"/>
        <w:ind w:hanging="213"/>
        <w:contextualSpacing w:val="0"/>
        <w:rPr>
          <w:rFonts w:eastAsia="Calibri" w:cs="Arial"/>
          <w:sz w:val="21"/>
          <w:szCs w:val="21"/>
          <w:lang w:eastAsia="en-US"/>
        </w:rPr>
      </w:pPr>
      <w:r>
        <w:rPr>
          <w:rFonts w:eastAsia="Calibri" w:cs="Arial"/>
          <w:sz w:val="21"/>
          <w:szCs w:val="21"/>
          <w:lang w:eastAsia="en-US"/>
        </w:rPr>
        <w:t>idrogeologica: _______________________________________________________________________</w:t>
      </w:r>
    </w:p>
    <w:p w14:paraId="40F5AAF7" w14:textId="77777777" w:rsidR="00654C07" w:rsidRDefault="00654C07" w:rsidP="00654C07">
      <w:pPr>
        <w:pStyle w:val="Paragrafoelenco"/>
        <w:widowControl w:val="0"/>
        <w:numPr>
          <w:ilvl w:val="0"/>
          <w:numId w:val="40"/>
        </w:numPr>
        <w:spacing w:after="0" w:line="240" w:lineRule="auto"/>
        <w:ind w:hanging="213"/>
        <w:contextualSpacing w:val="0"/>
        <w:rPr>
          <w:rFonts w:eastAsia="Calibri" w:cs="Arial"/>
          <w:sz w:val="21"/>
          <w:szCs w:val="21"/>
          <w:lang w:eastAsia="en-US"/>
        </w:rPr>
      </w:pPr>
      <w:r>
        <w:rPr>
          <w:rFonts w:eastAsia="Calibri" w:cs="Arial"/>
          <w:sz w:val="21"/>
          <w:szCs w:val="21"/>
          <w:lang w:eastAsia="en-US"/>
        </w:rPr>
        <w:t>ambientale-paesaggistica: _____________________________________________________________</w:t>
      </w:r>
    </w:p>
    <w:p w14:paraId="2BAC9229" w14:textId="77777777" w:rsidR="00654C07" w:rsidRDefault="00654C07" w:rsidP="00654C07">
      <w:pPr>
        <w:pStyle w:val="Paragrafoelenco"/>
        <w:widowControl w:val="0"/>
        <w:numPr>
          <w:ilvl w:val="0"/>
          <w:numId w:val="40"/>
        </w:numPr>
        <w:spacing w:after="0" w:line="240" w:lineRule="auto"/>
        <w:ind w:hanging="213"/>
        <w:contextualSpacing w:val="0"/>
        <w:rPr>
          <w:rFonts w:eastAsia="Calibri" w:cs="Arial"/>
          <w:sz w:val="21"/>
          <w:szCs w:val="21"/>
          <w:lang w:eastAsia="en-US"/>
        </w:rPr>
      </w:pPr>
      <w:r>
        <w:rPr>
          <w:rFonts w:eastAsia="Calibri" w:cs="Arial"/>
          <w:sz w:val="21"/>
          <w:szCs w:val="21"/>
          <w:lang w:eastAsia="en-US"/>
        </w:rPr>
        <w:t>storico-artistica: _____________________________________________________________________</w:t>
      </w:r>
    </w:p>
    <w:p w14:paraId="166FECDD" w14:textId="77777777" w:rsidR="00654C07" w:rsidRDefault="00654C07" w:rsidP="00654C07">
      <w:pPr>
        <w:pStyle w:val="Paragrafoelenco"/>
        <w:widowControl w:val="0"/>
        <w:numPr>
          <w:ilvl w:val="0"/>
          <w:numId w:val="40"/>
        </w:numPr>
        <w:spacing w:after="0" w:line="240" w:lineRule="auto"/>
        <w:ind w:hanging="213"/>
        <w:contextualSpacing w:val="0"/>
        <w:rPr>
          <w:rFonts w:eastAsia="Calibri" w:cs="Arial"/>
          <w:sz w:val="21"/>
          <w:szCs w:val="21"/>
          <w:lang w:eastAsia="en-US"/>
        </w:rPr>
      </w:pPr>
      <w:r>
        <w:rPr>
          <w:rFonts w:eastAsia="Calibri" w:cs="Arial"/>
          <w:sz w:val="21"/>
          <w:szCs w:val="21"/>
          <w:lang w:eastAsia="en-US"/>
        </w:rPr>
        <w:t>architettonica: _______________________________________________________________________</w:t>
      </w:r>
    </w:p>
    <w:p w14:paraId="5EDE9614" w14:textId="77777777" w:rsidR="00654C07" w:rsidRDefault="00654C07" w:rsidP="00654C07">
      <w:pPr>
        <w:pStyle w:val="Paragrafoelenco"/>
        <w:widowControl w:val="0"/>
        <w:numPr>
          <w:ilvl w:val="0"/>
          <w:numId w:val="40"/>
        </w:numPr>
        <w:spacing w:after="0" w:line="240" w:lineRule="auto"/>
        <w:ind w:hanging="213"/>
        <w:contextualSpacing w:val="0"/>
        <w:rPr>
          <w:rFonts w:eastAsia="Calibri" w:cs="Arial"/>
          <w:sz w:val="21"/>
          <w:szCs w:val="21"/>
          <w:lang w:eastAsia="en-US"/>
        </w:rPr>
      </w:pPr>
      <w:r>
        <w:rPr>
          <w:rFonts w:eastAsia="Calibri" w:cs="Arial"/>
          <w:sz w:val="21"/>
          <w:szCs w:val="21"/>
          <w:lang w:eastAsia="en-US"/>
        </w:rPr>
        <w:t>altro: ___________________________________________________________________________</w:t>
      </w:r>
    </w:p>
    <w:p w14:paraId="1C305529" w14:textId="77777777" w:rsidR="00654C07" w:rsidRDefault="00654C07" w:rsidP="00654C07">
      <w:pPr>
        <w:ind w:left="426"/>
        <w:rPr>
          <w:rFonts w:cs="Arial"/>
          <w:b/>
          <w:bCs/>
          <w:sz w:val="21"/>
          <w:szCs w:val="21"/>
        </w:rPr>
      </w:pPr>
    </w:p>
    <w:p w14:paraId="053FBBD9" w14:textId="77777777" w:rsidR="00654C07" w:rsidRPr="00654C07" w:rsidRDefault="00654C07" w:rsidP="00D40594">
      <w:pPr>
        <w:numPr>
          <w:ilvl w:val="0"/>
          <w:numId w:val="30"/>
        </w:numPr>
        <w:spacing w:before="120" w:after="0" w:line="240" w:lineRule="auto"/>
        <w:rPr>
          <w:rFonts w:cs="Arial"/>
          <w:b/>
          <w:sz w:val="21"/>
          <w:szCs w:val="21"/>
        </w:rPr>
      </w:pPr>
      <w:r w:rsidRPr="00654C07">
        <w:rPr>
          <w:rFonts w:cs="Arial"/>
          <w:b/>
          <w:sz w:val="21"/>
          <w:szCs w:val="21"/>
        </w:rPr>
        <w:t xml:space="preserve">Georeferenziazione del sito interessato dal progetto di intervento candidato. </w:t>
      </w:r>
      <w:r w:rsidRPr="00654C07">
        <w:rPr>
          <w:rFonts w:cs="Arial"/>
          <w:i/>
          <w:sz w:val="21"/>
          <w:szCs w:val="21"/>
        </w:rPr>
        <w:t>(Riportate le coordinate del sito di intervento con sistema di riferimento UTM WGS84 32N . Coordinate del punto per gli elementi puntuali, del centroide per gli elementi areali o lineari)</w:t>
      </w:r>
    </w:p>
    <w:p w14:paraId="38EB958A" w14:textId="77777777" w:rsidR="00654C07" w:rsidRDefault="00654C07" w:rsidP="00654C07">
      <w:pPr>
        <w:spacing w:before="120" w:after="0" w:line="240" w:lineRule="auto"/>
        <w:ind w:left="360"/>
        <w:rPr>
          <w:b/>
          <w:bCs/>
          <w:sz w:val="21"/>
          <w:szCs w:val="21"/>
        </w:rPr>
      </w:pPr>
    </w:p>
    <w:p w14:paraId="40D4AF1E" w14:textId="77777777" w:rsidR="00654C07" w:rsidRDefault="00654C07" w:rsidP="00654C07">
      <w:pPr>
        <w:spacing w:before="120" w:after="0" w:line="240" w:lineRule="auto"/>
        <w:ind w:left="360"/>
        <w:rPr>
          <w:b/>
          <w:bCs/>
          <w:sz w:val="21"/>
          <w:szCs w:val="21"/>
        </w:rPr>
      </w:pPr>
    </w:p>
    <w:p w14:paraId="3A4EDF86" w14:textId="77777777" w:rsidR="00654C07" w:rsidRDefault="00654C07" w:rsidP="00654C07">
      <w:pPr>
        <w:spacing w:before="120" w:after="0" w:line="240" w:lineRule="auto"/>
        <w:ind w:left="360"/>
        <w:rPr>
          <w:b/>
          <w:bCs/>
          <w:sz w:val="21"/>
          <w:szCs w:val="21"/>
        </w:rPr>
      </w:pPr>
    </w:p>
    <w:p w14:paraId="7EE1F869" w14:textId="77777777" w:rsidR="00654C07" w:rsidRDefault="00654C07" w:rsidP="00654C07">
      <w:pPr>
        <w:spacing w:before="120" w:after="0" w:line="240" w:lineRule="auto"/>
        <w:ind w:left="360"/>
        <w:rPr>
          <w:b/>
          <w:bCs/>
          <w:sz w:val="21"/>
          <w:szCs w:val="21"/>
        </w:rPr>
      </w:pPr>
    </w:p>
    <w:p w14:paraId="3E03C117" w14:textId="77777777" w:rsidR="00654C07" w:rsidRDefault="00654C07" w:rsidP="00654C07">
      <w:pPr>
        <w:spacing w:before="120" w:after="0" w:line="240" w:lineRule="auto"/>
        <w:ind w:left="360"/>
        <w:rPr>
          <w:b/>
          <w:bCs/>
          <w:sz w:val="21"/>
          <w:szCs w:val="21"/>
        </w:rPr>
      </w:pPr>
    </w:p>
    <w:p w14:paraId="31136D64" w14:textId="77777777" w:rsidR="00654C07" w:rsidRDefault="00654C07" w:rsidP="00654C07">
      <w:pPr>
        <w:spacing w:before="120" w:after="0" w:line="240" w:lineRule="auto"/>
        <w:ind w:left="360"/>
        <w:rPr>
          <w:b/>
          <w:bCs/>
          <w:sz w:val="21"/>
          <w:szCs w:val="21"/>
        </w:rPr>
      </w:pPr>
    </w:p>
    <w:p w14:paraId="3DA79AC8" w14:textId="29DAD78C" w:rsidR="006132CC" w:rsidRPr="00240295" w:rsidRDefault="006132CC" w:rsidP="00D40594">
      <w:pPr>
        <w:numPr>
          <w:ilvl w:val="0"/>
          <w:numId w:val="30"/>
        </w:numPr>
        <w:spacing w:before="120" w:after="0" w:line="240" w:lineRule="auto"/>
        <w:rPr>
          <w:b/>
          <w:bCs/>
          <w:sz w:val="21"/>
          <w:szCs w:val="21"/>
        </w:rPr>
      </w:pPr>
      <w:r w:rsidRPr="00240295">
        <w:rPr>
          <w:b/>
          <w:bCs/>
          <w:sz w:val="21"/>
          <w:szCs w:val="21"/>
        </w:rPr>
        <w:t xml:space="preserve">Indicare il bacino di utenza del servizio in termini di </w:t>
      </w:r>
      <w:r w:rsidR="00BD2B9A">
        <w:rPr>
          <w:b/>
          <w:bCs/>
          <w:sz w:val="21"/>
          <w:szCs w:val="21"/>
        </w:rPr>
        <w:t xml:space="preserve">n. </w:t>
      </w:r>
      <w:r w:rsidRPr="00240295">
        <w:rPr>
          <w:b/>
          <w:bCs/>
          <w:sz w:val="21"/>
          <w:szCs w:val="21"/>
        </w:rPr>
        <w:t xml:space="preserve">abitanti (criterio </w:t>
      </w:r>
      <w:r w:rsidR="0064683D" w:rsidRPr="00240295">
        <w:rPr>
          <w:b/>
          <w:bCs/>
          <w:sz w:val="21"/>
          <w:szCs w:val="21"/>
        </w:rPr>
        <w:t>A</w:t>
      </w:r>
      <w:r w:rsidR="004C6256">
        <w:rPr>
          <w:b/>
          <w:bCs/>
          <w:sz w:val="21"/>
          <w:szCs w:val="21"/>
        </w:rPr>
        <w:t>4</w:t>
      </w:r>
      <w:r w:rsidRPr="00240295">
        <w:rPr>
          <w:b/>
          <w:bCs/>
          <w:sz w:val="21"/>
          <w:szCs w:val="21"/>
        </w:rPr>
        <w:t>)</w:t>
      </w:r>
    </w:p>
    <w:p w14:paraId="61E9BCED" w14:textId="475B09E8" w:rsidR="006132CC" w:rsidRPr="00240295" w:rsidRDefault="0064683D" w:rsidP="006132CC">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(inserire testo)</w:t>
      </w:r>
    </w:p>
    <w:p w14:paraId="5F01BADE"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p>
    <w:bookmarkEnd w:id="8"/>
    <w:p w14:paraId="606AD0A1" w14:textId="0F4DF6BA" w:rsidR="006132CC" w:rsidRPr="00240295" w:rsidRDefault="006132CC" w:rsidP="00D40594">
      <w:pPr>
        <w:numPr>
          <w:ilvl w:val="0"/>
          <w:numId w:val="30"/>
        </w:numPr>
        <w:spacing w:before="120" w:line="240" w:lineRule="auto"/>
        <w:rPr>
          <w:b/>
          <w:bCs/>
          <w:sz w:val="21"/>
          <w:szCs w:val="21"/>
        </w:rPr>
      </w:pPr>
      <w:r w:rsidRPr="00240295">
        <w:rPr>
          <w:b/>
          <w:bCs/>
          <w:sz w:val="21"/>
          <w:szCs w:val="21"/>
        </w:rPr>
        <w:t xml:space="preserve">Coinvolgimento di altri attori operanti nel settore dei servizi alla persona o culturali come da dichiarazione del legale rappresentante di ciascuna organizzazione coinvolta a supporto del progetto (criterio </w:t>
      </w:r>
      <w:r w:rsidR="0064683D" w:rsidRPr="00240295">
        <w:rPr>
          <w:b/>
          <w:bCs/>
          <w:sz w:val="21"/>
          <w:szCs w:val="21"/>
        </w:rPr>
        <w:t>A</w:t>
      </w:r>
      <w:r w:rsidR="007221B8">
        <w:rPr>
          <w:b/>
          <w:bCs/>
          <w:sz w:val="21"/>
          <w:szCs w:val="21"/>
        </w:rPr>
        <w:t>5</w:t>
      </w:r>
      <w:r w:rsidRPr="00240295">
        <w:rPr>
          <w:b/>
          <w:bCs/>
          <w:sz w:val="21"/>
          <w:szCs w:val="21"/>
        </w:rPr>
        <w:t>)</w:t>
      </w:r>
    </w:p>
    <w:p w14:paraId="3DA1675E" w14:textId="77777777" w:rsidR="00E81C3E"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Indicare ogni soggetto (operatore / associazione territoriale) coinvolto</w:t>
      </w:r>
      <w:r w:rsidR="0064683D" w:rsidRPr="00240295">
        <w:rPr>
          <w:i/>
          <w:sz w:val="21"/>
          <w:szCs w:val="21"/>
        </w:rPr>
        <w:t xml:space="preserve">. </w:t>
      </w:r>
      <w:r w:rsidRPr="00240295">
        <w:rPr>
          <w:i/>
          <w:sz w:val="21"/>
          <w:szCs w:val="21"/>
        </w:rPr>
        <w:t>In caso di potenziamento di servizi già attivi, il numero verrà calcolato oltre al futuro gestore del servizio.</w:t>
      </w:r>
    </w:p>
    <w:p w14:paraId="7CD2A599" w14:textId="31705609" w:rsidR="006132CC"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r w:rsidRPr="00240295">
        <w:rPr>
          <w:i/>
          <w:sz w:val="21"/>
          <w:szCs w:val="21"/>
        </w:rPr>
        <w:t xml:space="preserve"> (inserire testo)</w:t>
      </w:r>
    </w:p>
    <w:p w14:paraId="3827DB1D"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p>
    <w:p w14:paraId="6C0DBD2D"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sz w:val="21"/>
          <w:szCs w:val="21"/>
        </w:rPr>
      </w:pPr>
    </w:p>
    <w:p w14:paraId="661F58C9" w14:textId="2293113A" w:rsidR="006132CC" w:rsidRPr="00240295" w:rsidRDefault="006132CC" w:rsidP="00D40594">
      <w:pPr>
        <w:numPr>
          <w:ilvl w:val="0"/>
          <w:numId w:val="30"/>
        </w:numPr>
        <w:spacing w:before="120" w:line="240" w:lineRule="auto"/>
        <w:rPr>
          <w:b/>
          <w:bCs/>
          <w:sz w:val="21"/>
          <w:szCs w:val="21"/>
        </w:rPr>
      </w:pPr>
      <w:r w:rsidRPr="00240295">
        <w:rPr>
          <w:b/>
          <w:bCs/>
          <w:sz w:val="21"/>
          <w:szCs w:val="21"/>
        </w:rPr>
        <w:t xml:space="preserve">Livello della corrispondenza tra fabbisogni territoriali e proposta progettuale, capacità di definire gli obiettivi (criterio </w:t>
      </w:r>
      <w:r w:rsidR="0064683D" w:rsidRPr="00240295">
        <w:rPr>
          <w:b/>
          <w:bCs/>
          <w:sz w:val="21"/>
          <w:szCs w:val="21"/>
        </w:rPr>
        <w:t>B1</w:t>
      </w:r>
      <w:r w:rsidRPr="00240295">
        <w:rPr>
          <w:b/>
          <w:bCs/>
          <w:sz w:val="21"/>
          <w:szCs w:val="21"/>
        </w:rPr>
        <w:t xml:space="preserve">) </w:t>
      </w:r>
    </w:p>
    <w:p w14:paraId="4AEE423F" w14:textId="77777777" w:rsidR="00E81C3E" w:rsidRPr="00240295" w:rsidRDefault="006132CC" w:rsidP="006132CC">
      <w:pPr>
        <w:pBdr>
          <w:top w:val="single" w:sz="4" w:space="1" w:color="auto"/>
          <w:left w:val="single" w:sz="4" w:space="4" w:color="auto"/>
          <w:bottom w:val="single" w:sz="4" w:space="1" w:color="auto"/>
          <w:right w:val="single" w:sz="4" w:space="4" w:color="auto"/>
        </w:pBdr>
        <w:spacing w:before="120"/>
        <w:rPr>
          <w:i/>
          <w:sz w:val="21"/>
          <w:szCs w:val="21"/>
        </w:rPr>
      </w:pPr>
      <w:r w:rsidRPr="00240295">
        <w:rPr>
          <w:i/>
          <w:sz w:val="21"/>
          <w:szCs w:val="21"/>
        </w:rPr>
        <w:t>Descrivere</w:t>
      </w:r>
      <w:r w:rsidRPr="00240295">
        <w:rPr>
          <w:sz w:val="21"/>
          <w:szCs w:val="21"/>
        </w:rPr>
        <w:t xml:space="preserve"> </w:t>
      </w:r>
      <w:r w:rsidRPr="00240295">
        <w:rPr>
          <w:i/>
          <w:sz w:val="21"/>
          <w:szCs w:val="21"/>
        </w:rPr>
        <w:t xml:space="preserve">sinteticamente quale analisi dei fabbisogni territoriali è stata effettuata e come la proposta progettuale è in grado di soddisfarli </w:t>
      </w:r>
    </w:p>
    <w:p w14:paraId="5B9E1785" w14:textId="18F6B0ED" w:rsidR="006132CC" w:rsidRPr="00240295" w:rsidRDefault="006132CC" w:rsidP="006132CC">
      <w:pPr>
        <w:pBdr>
          <w:top w:val="single" w:sz="4" w:space="1" w:color="auto"/>
          <w:left w:val="single" w:sz="4" w:space="4" w:color="auto"/>
          <w:bottom w:val="single" w:sz="4" w:space="1" w:color="auto"/>
          <w:right w:val="single" w:sz="4" w:space="4" w:color="auto"/>
        </w:pBdr>
        <w:spacing w:before="120"/>
        <w:rPr>
          <w:i/>
          <w:sz w:val="21"/>
          <w:szCs w:val="21"/>
        </w:rPr>
      </w:pPr>
      <w:r w:rsidRPr="00240295">
        <w:rPr>
          <w:i/>
          <w:sz w:val="21"/>
          <w:szCs w:val="21"/>
        </w:rPr>
        <w:t>(inserire testo)</w:t>
      </w:r>
    </w:p>
    <w:p w14:paraId="5AF936DC" w14:textId="77777777" w:rsidR="006132CC" w:rsidRPr="00240295" w:rsidRDefault="006132CC" w:rsidP="006132CC">
      <w:pPr>
        <w:pBdr>
          <w:top w:val="single" w:sz="4" w:space="1" w:color="auto"/>
          <w:left w:val="single" w:sz="4" w:space="4" w:color="auto"/>
          <w:bottom w:val="single" w:sz="4" w:space="1" w:color="auto"/>
          <w:right w:val="single" w:sz="4" w:space="4" w:color="auto"/>
        </w:pBdr>
        <w:spacing w:before="120"/>
        <w:rPr>
          <w:i/>
          <w:sz w:val="21"/>
          <w:szCs w:val="21"/>
        </w:rPr>
      </w:pPr>
    </w:p>
    <w:p w14:paraId="25BA8531" w14:textId="26926FAB" w:rsidR="006132CC" w:rsidRPr="00240295" w:rsidRDefault="006132CC" w:rsidP="00D40594">
      <w:pPr>
        <w:numPr>
          <w:ilvl w:val="0"/>
          <w:numId w:val="30"/>
        </w:numPr>
        <w:spacing w:before="120" w:line="240" w:lineRule="auto"/>
        <w:jc w:val="left"/>
        <w:rPr>
          <w:b/>
          <w:bCs/>
          <w:i/>
          <w:sz w:val="21"/>
          <w:szCs w:val="21"/>
        </w:rPr>
      </w:pPr>
      <w:r w:rsidRPr="00240295">
        <w:rPr>
          <w:b/>
          <w:bCs/>
          <w:sz w:val="21"/>
          <w:szCs w:val="21"/>
        </w:rPr>
        <w:t xml:space="preserve">Definizione degli obiettivi, articolati tra obiettivo generale e obiettivi specifici - Indicazione di attività definite e dettagliate - Livello di completezza e di approfondimento degli aspetti organizzativi e attuativi del progetto d’impresa (criteri </w:t>
      </w:r>
      <w:r w:rsidR="00E81C3E" w:rsidRPr="00240295">
        <w:rPr>
          <w:b/>
          <w:bCs/>
          <w:sz w:val="21"/>
          <w:szCs w:val="21"/>
        </w:rPr>
        <w:t>B2, B3 e B4</w:t>
      </w:r>
      <w:r w:rsidRPr="00240295">
        <w:rPr>
          <w:b/>
          <w:bCs/>
          <w:sz w:val="21"/>
          <w:szCs w:val="21"/>
        </w:rPr>
        <w:t xml:space="preserve">) </w:t>
      </w:r>
    </w:p>
    <w:p w14:paraId="1D0498EE" w14:textId="368E673D" w:rsidR="007221B8" w:rsidRDefault="007221B8" w:rsidP="005E6256">
      <w:pPr>
        <w:pBdr>
          <w:top w:val="single" w:sz="4" w:space="1" w:color="auto"/>
          <w:left w:val="single" w:sz="4" w:space="4" w:color="auto"/>
          <w:bottom w:val="single" w:sz="4" w:space="1" w:color="auto"/>
          <w:right w:val="single" w:sz="4" w:space="4" w:color="auto"/>
        </w:pBdr>
        <w:spacing w:after="0" w:line="240" w:lineRule="auto"/>
        <w:jc w:val="left"/>
        <w:rPr>
          <w:i/>
          <w:iCs/>
          <w:sz w:val="21"/>
          <w:szCs w:val="21"/>
        </w:rPr>
      </w:pPr>
      <w:r>
        <w:rPr>
          <w:i/>
          <w:iCs/>
          <w:sz w:val="21"/>
          <w:szCs w:val="21"/>
        </w:rPr>
        <w:t>Descrivere le attività, i compiti e le responsabilità dei soggetti coinvolti.</w:t>
      </w:r>
      <w:r w:rsidR="008C308D">
        <w:rPr>
          <w:i/>
          <w:iCs/>
          <w:sz w:val="21"/>
          <w:szCs w:val="21"/>
        </w:rPr>
        <w:t xml:space="preserve"> </w:t>
      </w:r>
    </w:p>
    <w:p w14:paraId="168748B5" w14:textId="6CCDA7AD" w:rsidR="005E6256" w:rsidRPr="005E6256" w:rsidRDefault="005E6256" w:rsidP="005E6256">
      <w:pPr>
        <w:pBdr>
          <w:top w:val="single" w:sz="4" w:space="1" w:color="auto"/>
          <w:left w:val="single" w:sz="4" w:space="4" w:color="auto"/>
          <w:bottom w:val="single" w:sz="4" w:space="1" w:color="auto"/>
          <w:right w:val="single" w:sz="4" w:space="4" w:color="auto"/>
        </w:pBdr>
        <w:spacing w:after="0" w:line="240" w:lineRule="auto"/>
        <w:jc w:val="left"/>
        <w:rPr>
          <w:i/>
          <w:iCs/>
          <w:sz w:val="21"/>
          <w:szCs w:val="21"/>
        </w:rPr>
      </w:pPr>
      <w:r>
        <w:rPr>
          <w:i/>
          <w:iCs/>
          <w:sz w:val="21"/>
          <w:szCs w:val="21"/>
        </w:rPr>
        <w:t>Indicare il</w:t>
      </w:r>
      <w:r w:rsidRPr="005E6256">
        <w:rPr>
          <w:i/>
          <w:iCs/>
          <w:sz w:val="21"/>
          <w:szCs w:val="21"/>
        </w:rPr>
        <w:t xml:space="preserve"> budget </w:t>
      </w:r>
      <w:r>
        <w:rPr>
          <w:i/>
          <w:iCs/>
          <w:sz w:val="21"/>
          <w:szCs w:val="21"/>
        </w:rPr>
        <w:t>riferito alle</w:t>
      </w:r>
      <w:r w:rsidRPr="005E6256">
        <w:rPr>
          <w:i/>
          <w:iCs/>
          <w:sz w:val="21"/>
          <w:szCs w:val="21"/>
        </w:rPr>
        <w:t xml:space="preserve"> attività previste da</w:t>
      </w:r>
      <w:r>
        <w:rPr>
          <w:i/>
          <w:iCs/>
          <w:sz w:val="21"/>
          <w:szCs w:val="21"/>
        </w:rPr>
        <w:t>l</w:t>
      </w:r>
      <w:r w:rsidRPr="005E6256">
        <w:rPr>
          <w:i/>
          <w:iCs/>
          <w:sz w:val="21"/>
          <w:szCs w:val="21"/>
        </w:rPr>
        <w:t xml:space="preserve"> progetto in termini di numero di destinatari raggiunti e metodologie delle attività erogate</w:t>
      </w:r>
      <w:r>
        <w:rPr>
          <w:i/>
          <w:iCs/>
          <w:sz w:val="21"/>
          <w:szCs w:val="21"/>
        </w:rPr>
        <w:t>.</w:t>
      </w:r>
      <w:r w:rsidRPr="005E6256">
        <w:rPr>
          <w:i/>
          <w:iCs/>
          <w:sz w:val="21"/>
          <w:szCs w:val="21"/>
        </w:rPr>
        <w:t xml:space="preserve"> </w:t>
      </w:r>
    </w:p>
    <w:p w14:paraId="00EE76CD" w14:textId="29660223" w:rsidR="007221B8" w:rsidRDefault="005E6256" w:rsidP="005E6256">
      <w:pPr>
        <w:pBdr>
          <w:top w:val="single" w:sz="4" w:space="1" w:color="auto"/>
          <w:left w:val="single" w:sz="4" w:space="4" w:color="auto"/>
          <w:bottom w:val="single" w:sz="4" w:space="1" w:color="auto"/>
          <w:right w:val="single" w:sz="4" w:space="4" w:color="auto"/>
        </w:pBdr>
        <w:spacing w:after="0" w:line="240" w:lineRule="auto"/>
        <w:jc w:val="left"/>
        <w:rPr>
          <w:i/>
          <w:iCs/>
          <w:sz w:val="21"/>
          <w:szCs w:val="21"/>
        </w:rPr>
      </w:pPr>
      <w:r>
        <w:rPr>
          <w:i/>
          <w:iCs/>
          <w:sz w:val="21"/>
          <w:szCs w:val="21"/>
        </w:rPr>
        <w:t>C</w:t>
      </w:r>
      <w:r w:rsidRPr="005E6256">
        <w:rPr>
          <w:i/>
          <w:iCs/>
          <w:sz w:val="21"/>
          <w:szCs w:val="21"/>
        </w:rPr>
        <w:t>ronoprogramma di spesa stimato per la realizzazione dell’intervento e l’attivazione del servizio collegato</w:t>
      </w:r>
    </w:p>
    <w:p w14:paraId="60EEAEFD" w14:textId="3CFEFB89" w:rsidR="00E81C3E" w:rsidRPr="00240295" w:rsidRDefault="00E81C3E" w:rsidP="006132CC">
      <w:pPr>
        <w:pBdr>
          <w:top w:val="single" w:sz="4" w:space="1" w:color="auto"/>
          <w:left w:val="single" w:sz="4" w:space="4" w:color="auto"/>
          <w:bottom w:val="single" w:sz="4" w:space="1" w:color="auto"/>
          <w:right w:val="single" w:sz="4" w:space="4" w:color="auto"/>
        </w:pBdr>
        <w:spacing w:before="120"/>
        <w:jc w:val="left"/>
        <w:rPr>
          <w:i/>
          <w:iCs/>
          <w:sz w:val="21"/>
          <w:szCs w:val="21"/>
        </w:rPr>
      </w:pPr>
      <w:r w:rsidRPr="00240295">
        <w:rPr>
          <w:i/>
          <w:iCs/>
          <w:sz w:val="21"/>
          <w:szCs w:val="21"/>
        </w:rPr>
        <w:t>(inserire testo)</w:t>
      </w:r>
    </w:p>
    <w:p w14:paraId="2E4E540A" w14:textId="71D3AAD4" w:rsidR="00E81C3E" w:rsidRPr="00240295" w:rsidRDefault="00E81C3E" w:rsidP="006132CC">
      <w:pPr>
        <w:pBdr>
          <w:top w:val="single" w:sz="4" w:space="1" w:color="auto"/>
          <w:left w:val="single" w:sz="4" w:space="4" w:color="auto"/>
          <w:bottom w:val="single" w:sz="4" w:space="1" w:color="auto"/>
          <w:right w:val="single" w:sz="4" w:space="4" w:color="auto"/>
        </w:pBdr>
        <w:spacing w:before="120"/>
        <w:jc w:val="left"/>
        <w:rPr>
          <w:i/>
          <w:iCs/>
          <w:sz w:val="21"/>
          <w:szCs w:val="21"/>
        </w:rPr>
      </w:pPr>
    </w:p>
    <w:p w14:paraId="7F1AA988" w14:textId="77777777" w:rsidR="006132CC" w:rsidRPr="00240295" w:rsidRDefault="006132CC" w:rsidP="006132CC">
      <w:pPr>
        <w:pBdr>
          <w:top w:val="single" w:sz="4" w:space="1" w:color="auto"/>
          <w:left w:val="single" w:sz="4" w:space="4" w:color="auto"/>
          <w:bottom w:val="single" w:sz="4" w:space="1" w:color="auto"/>
          <w:right w:val="single" w:sz="4" w:space="4" w:color="auto"/>
        </w:pBdr>
        <w:spacing w:before="120"/>
        <w:rPr>
          <w:i/>
          <w:sz w:val="21"/>
          <w:szCs w:val="21"/>
        </w:rPr>
      </w:pPr>
    </w:p>
    <w:p w14:paraId="5DB0B42E" w14:textId="77777777" w:rsidR="00E81C3E" w:rsidRPr="00240295" w:rsidRDefault="00E81C3E" w:rsidP="00E81C3E">
      <w:pPr>
        <w:spacing w:before="120" w:line="240" w:lineRule="auto"/>
        <w:ind w:left="720"/>
        <w:rPr>
          <w:b/>
          <w:bCs/>
          <w:sz w:val="21"/>
          <w:szCs w:val="21"/>
        </w:rPr>
      </w:pPr>
    </w:p>
    <w:p w14:paraId="3CE6C8B5" w14:textId="503A54C5" w:rsidR="006132CC" w:rsidRPr="00240295" w:rsidRDefault="006132CC" w:rsidP="00D40594">
      <w:pPr>
        <w:pStyle w:val="Paragrafoelenco"/>
        <w:numPr>
          <w:ilvl w:val="0"/>
          <w:numId w:val="30"/>
        </w:numPr>
        <w:spacing w:before="120" w:line="240" w:lineRule="auto"/>
        <w:rPr>
          <w:b/>
          <w:bCs/>
          <w:sz w:val="21"/>
          <w:szCs w:val="21"/>
        </w:rPr>
      </w:pPr>
      <w:r w:rsidRPr="00240295">
        <w:rPr>
          <w:b/>
          <w:bCs/>
          <w:sz w:val="21"/>
          <w:szCs w:val="21"/>
        </w:rPr>
        <w:t xml:space="preserve">Sostenibilità ambientale dell’investimento (criterio </w:t>
      </w:r>
      <w:r w:rsidR="00E81C3E" w:rsidRPr="00240295">
        <w:rPr>
          <w:b/>
          <w:bCs/>
          <w:sz w:val="21"/>
          <w:szCs w:val="21"/>
        </w:rPr>
        <w:t>B5</w:t>
      </w:r>
      <w:r w:rsidRPr="00240295">
        <w:rPr>
          <w:b/>
          <w:bCs/>
          <w:sz w:val="21"/>
          <w:szCs w:val="21"/>
        </w:rPr>
        <w:t>)</w:t>
      </w:r>
    </w:p>
    <w:p w14:paraId="171B9A2F" w14:textId="714E5A8C" w:rsidR="00E81C3E" w:rsidRPr="00240295" w:rsidRDefault="006132CC" w:rsidP="006132CC">
      <w:pPr>
        <w:pBdr>
          <w:top w:val="single" w:sz="4" w:space="1" w:color="auto"/>
          <w:left w:val="single" w:sz="4" w:space="4" w:color="auto"/>
          <w:bottom w:val="single" w:sz="4" w:space="1" w:color="auto"/>
          <w:right w:val="single" w:sz="4" w:space="4" w:color="auto"/>
        </w:pBdr>
        <w:rPr>
          <w:i/>
          <w:iCs/>
          <w:sz w:val="21"/>
          <w:szCs w:val="21"/>
        </w:rPr>
      </w:pPr>
      <w:r w:rsidRPr="00240295">
        <w:rPr>
          <w:i/>
          <w:sz w:val="21"/>
          <w:szCs w:val="21"/>
        </w:rPr>
        <w:t xml:space="preserve">Descrivere la capacità dell’intervento di migliorare le performance ambientali (in particolare per </w:t>
      </w:r>
      <w:r w:rsidRPr="00240295">
        <w:rPr>
          <w:i/>
          <w:iCs/>
          <w:sz w:val="21"/>
          <w:szCs w:val="21"/>
        </w:rPr>
        <w:t>interventi che adott</w:t>
      </w:r>
      <w:r w:rsidR="00BD2B9A">
        <w:rPr>
          <w:i/>
          <w:iCs/>
          <w:sz w:val="21"/>
          <w:szCs w:val="21"/>
        </w:rPr>
        <w:t>i</w:t>
      </w:r>
      <w:r w:rsidRPr="00240295">
        <w:rPr>
          <w:i/>
          <w:iCs/>
          <w:sz w:val="21"/>
          <w:szCs w:val="21"/>
        </w:rPr>
        <w:t xml:space="preserve">no sistemi di bioedilizia, </w:t>
      </w:r>
      <w:r w:rsidRPr="00240295">
        <w:rPr>
          <w:i/>
          <w:iCs/>
          <w:color w:val="000000"/>
          <w:sz w:val="21"/>
          <w:szCs w:val="21"/>
        </w:rPr>
        <w:t>determinano un risparmio energetico per il riscaldamento e/o condizionamento estivo e/o produzione acqua calda sanitaria, determinano un</w:t>
      </w:r>
      <w:r w:rsidRPr="00240295">
        <w:rPr>
          <w:i/>
          <w:iCs/>
          <w:sz w:val="21"/>
          <w:szCs w:val="21"/>
        </w:rPr>
        <w:t xml:space="preserve"> risparmio idrico e/o elettrico, privilegiano la mobilità sostenibile) </w:t>
      </w:r>
    </w:p>
    <w:p w14:paraId="7CAE9CCB" w14:textId="604D78AE" w:rsidR="006132CC" w:rsidRPr="00240295" w:rsidRDefault="006132CC" w:rsidP="006132CC">
      <w:pPr>
        <w:pBdr>
          <w:top w:val="single" w:sz="4" w:space="1" w:color="auto"/>
          <w:left w:val="single" w:sz="4" w:space="4" w:color="auto"/>
          <w:bottom w:val="single" w:sz="4" w:space="1" w:color="auto"/>
          <w:right w:val="single" w:sz="4" w:space="4" w:color="auto"/>
        </w:pBdr>
        <w:rPr>
          <w:i/>
          <w:iCs/>
          <w:sz w:val="21"/>
          <w:szCs w:val="21"/>
        </w:rPr>
      </w:pPr>
      <w:r w:rsidRPr="00240295">
        <w:rPr>
          <w:i/>
          <w:iCs/>
          <w:sz w:val="21"/>
          <w:szCs w:val="21"/>
        </w:rPr>
        <w:t>(inserire testo)</w:t>
      </w:r>
    </w:p>
    <w:p w14:paraId="51C21E2B"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iCs/>
          <w:sz w:val="21"/>
          <w:szCs w:val="21"/>
        </w:rPr>
      </w:pPr>
    </w:p>
    <w:p w14:paraId="1F0C2C5E" w14:textId="77777777" w:rsidR="006132CC" w:rsidRPr="00240295" w:rsidRDefault="006132CC" w:rsidP="006132CC">
      <w:pPr>
        <w:pBdr>
          <w:top w:val="single" w:sz="4" w:space="1" w:color="auto"/>
          <w:left w:val="single" w:sz="4" w:space="4" w:color="auto"/>
          <w:bottom w:val="single" w:sz="4" w:space="1" w:color="auto"/>
          <w:right w:val="single" w:sz="4" w:space="4" w:color="auto"/>
        </w:pBdr>
        <w:rPr>
          <w:i/>
          <w:iCs/>
          <w:sz w:val="21"/>
          <w:szCs w:val="21"/>
        </w:rPr>
      </w:pPr>
    </w:p>
    <w:p w14:paraId="1835F4F2" w14:textId="29EC3FFB" w:rsidR="006132CC" w:rsidRPr="00240295" w:rsidRDefault="006132CC" w:rsidP="00D40594">
      <w:pPr>
        <w:numPr>
          <w:ilvl w:val="0"/>
          <w:numId w:val="30"/>
        </w:numPr>
        <w:spacing w:before="120" w:line="240" w:lineRule="auto"/>
        <w:rPr>
          <w:b/>
          <w:bCs/>
          <w:sz w:val="21"/>
          <w:szCs w:val="21"/>
        </w:rPr>
      </w:pPr>
      <w:bookmarkStart w:id="9" w:name="_Hlk71543556"/>
      <w:r w:rsidRPr="00240295">
        <w:rPr>
          <w:b/>
          <w:bCs/>
          <w:sz w:val="21"/>
          <w:szCs w:val="21"/>
        </w:rPr>
        <w:lastRenderedPageBreak/>
        <w:t xml:space="preserve">Innovatività della proposta, in riferimento all’ambito territoriale </w:t>
      </w:r>
      <w:r w:rsidR="001A4C1C">
        <w:rPr>
          <w:b/>
          <w:bCs/>
          <w:sz w:val="21"/>
          <w:szCs w:val="21"/>
        </w:rPr>
        <w:t>dei Comuni coinvolti</w:t>
      </w:r>
      <w:r w:rsidRPr="00240295">
        <w:rPr>
          <w:b/>
          <w:bCs/>
          <w:sz w:val="21"/>
          <w:szCs w:val="21"/>
        </w:rPr>
        <w:t xml:space="preserve"> (criterio </w:t>
      </w:r>
      <w:r w:rsidR="00E81C3E" w:rsidRPr="00240295">
        <w:rPr>
          <w:b/>
          <w:bCs/>
          <w:sz w:val="21"/>
          <w:szCs w:val="21"/>
        </w:rPr>
        <w:t>C1</w:t>
      </w:r>
      <w:r w:rsidRPr="00240295">
        <w:rPr>
          <w:b/>
          <w:bCs/>
          <w:sz w:val="21"/>
          <w:szCs w:val="21"/>
        </w:rPr>
        <w:t>)</w:t>
      </w:r>
    </w:p>
    <w:bookmarkEnd w:id="9"/>
    <w:p w14:paraId="3CFAC816" w14:textId="14C871B8" w:rsidR="00E81C3E"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 xml:space="preserve">Descrivere se l’intervento si propone come attività non ancora presente se non a carattere sperimentale </w:t>
      </w:r>
      <w:r w:rsidR="00240295">
        <w:rPr>
          <w:i/>
          <w:sz w:val="21"/>
          <w:szCs w:val="21"/>
        </w:rPr>
        <w:t>nei Comuni proponenti</w:t>
      </w:r>
      <w:r w:rsidRPr="00240295">
        <w:rPr>
          <w:i/>
          <w:sz w:val="21"/>
          <w:szCs w:val="21"/>
        </w:rPr>
        <w:t>, portando evidenza delle analisi effettuate in tal senso, se si tratt</w:t>
      </w:r>
      <w:r w:rsidR="00BD2B9A">
        <w:rPr>
          <w:i/>
          <w:sz w:val="21"/>
          <w:szCs w:val="21"/>
        </w:rPr>
        <w:t>i</w:t>
      </w:r>
      <w:r w:rsidRPr="00240295">
        <w:rPr>
          <w:i/>
          <w:sz w:val="21"/>
          <w:szCs w:val="21"/>
        </w:rPr>
        <w:t xml:space="preserve"> di una riorganizzazione di un servizio esistente o se </w:t>
      </w:r>
      <w:r w:rsidR="00BD2B9A">
        <w:rPr>
          <w:i/>
          <w:sz w:val="21"/>
          <w:szCs w:val="21"/>
        </w:rPr>
        <w:t xml:space="preserve">sia </w:t>
      </w:r>
      <w:r w:rsidRPr="00240295">
        <w:rPr>
          <w:i/>
          <w:sz w:val="21"/>
          <w:szCs w:val="21"/>
        </w:rPr>
        <w:t>una innovazione</w:t>
      </w:r>
      <w:r w:rsidR="00BD2B9A">
        <w:rPr>
          <w:i/>
          <w:sz w:val="21"/>
          <w:szCs w:val="21"/>
        </w:rPr>
        <w:t>,</w:t>
      </w:r>
      <w:r w:rsidRPr="00240295">
        <w:rPr>
          <w:i/>
          <w:sz w:val="21"/>
          <w:szCs w:val="21"/>
        </w:rPr>
        <w:t xml:space="preserve"> attraverso </w:t>
      </w:r>
      <w:r w:rsidR="00BD2B9A">
        <w:rPr>
          <w:i/>
          <w:sz w:val="21"/>
          <w:szCs w:val="21"/>
        </w:rPr>
        <w:t>l’</w:t>
      </w:r>
      <w:r w:rsidRPr="00240295">
        <w:rPr>
          <w:i/>
          <w:sz w:val="21"/>
          <w:szCs w:val="21"/>
        </w:rPr>
        <w:t>introduzione di nuove metodologie, tecnologie e attrezzature</w:t>
      </w:r>
      <w:r w:rsidR="00BD2B9A">
        <w:rPr>
          <w:i/>
          <w:sz w:val="21"/>
          <w:szCs w:val="21"/>
        </w:rPr>
        <w:t>,</w:t>
      </w:r>
      <w:r w:rsidRPr="00240295">
        <w:rPr>
          <w:i/>
          <w:sz w:val="21"/>
          <w:szCs w:val="21"/>
        </w:rPr>
        <w:t xml:space="preserve"> di un servizio già esistente </w:t>
      </w:r>
    </w:p>
    <w:p w14:paraId="6902A19B" w14:textId="2AB35619"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(inserire testo)</w:t>
      </w:r>
    </w:p>
    <w:p w14:paraId="24FEB245"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5A09B750"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41CA6562" w14:textId="7BDAC702" w:rsidR="006132CC" w:rsidRPr="00240295" w:rsidRDefault="006132CC" w:rsidP="00D40594">
      <w:pPr>
        <w:numPr>
          <w:ilvl w:val="0"/>
          <w:numId w:val="30"/>
        </w:numPr>
        <w:spacing w:before="120" w:line="240" w:lineRule="auto"/>
        <w:rPr>
          <w:b/>
          <w:bCs/>
          <w:sz w:val="21"/>
          <w:szCs w:val="21"/>
        </w:rPr>
      </w:pPr>
      <w:r w:rsidRPr="00240295">
        <w:rPr>
          <w:b/>
          <w:bCs/>
          <w:sz w:val="21"/>
          <w:szCs w:val="21"/>
        </w:rPr>
        <w:t>Individuazione parametri di qualità adeguati alla tipologia di servizio in relazione all'accessibilità ad utenti con esigenze speciali (criterio D1)</w:t>
      </w:r>
    </w:p>
    <w:p w14:paraId="2679C623" w14:textId="7189542E" w:rsidR="00E81C3E"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Descrivere se l’intervento preved</w:t>
      </w:r>
      <w:r w:rsidR="00BD2B9A">
        <w:rPr>
          <w:i/>
          <w:sz w:val="21"/>
          <w:szCs w:val="21"/>
        </w:rPr>
        <w:t>a</w:t>
      </w:r>
      <w:r w:rsidRPr="00240295">
        <w:rPr>
          <w:i/>
          <w:sz w:val="21"/>
          <w:szCs w:val="21"/>
        </w:rPr>
        <w:t xml:space="preserve"> o no</w:t>
      </w:r>
      <w:r w:rsidR="00BD2B9A">
        <w:rPr>
          <w:i/>
          <w:sz w:val="21"/>
          <w:szCs w:val="21"/>
        </w:rPr>
        <w:t>n preveda</w:t>
      </w:r>
      <w:r w:rsidRPr="00240295">
        <w:rPr>
          <w:i/>
          <w:sz w:val="21"/>
          <w:szCs w:val="21"/>
        </w:rPr>
        <w:t xml:space="preserve"> la possibilità di partecipazione a persone con esigenze speciali, in quale misura e attraverso quali elementi specifici inseriti nella progettazione</w:t>
      </w:r>
    </w:p>
    <w:p w14:paraId="0CA03AF8" w14:textId="1311A1D3"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 xml:space="preserve"> (inserire testo)</w:t>
      </w:r>
    </w:p>
    <w:p w14:paraId="7A02F1D0"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5E03C1D4"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512FD93A" w14:textId="78CD76E9" w:rsidR="006132CC" w:rsidRPr="00240295" w:rsidRDefault="006132CC" w:rsidP="00D40594">
      <w:pPr>
        <w:numPr>
          <w:ilvl w:val="0"/>
          <w:numId w:val="30"/>
        </w:numPr>
        <w:spacing w:before="120" w:line="240" w:lineRule="auto"/>
        <w:rPr>
          <w:b/>
          <w:bCs/>
          <w:sz w:val="21"/>
          <w:szCs w:val="21"/>
        </w:rPr>
      </w:pPr>
      <w:r w:rsidRPr="00240295">
        <w:rPr>
          <w:b/>
          <w:bCs/>
          <w:sz w:val="21"/>
          <w:szCs w:val="21"/>
        </w:rPr>
        <w:t>Capacità del servizio proposto di coinvolgere utenti diversificati (criterio D</w:t>
      </w:r>
      <w:r w:rsidR="00E81C3E" w:rsidRPr="00240295">
        <w:rPr>
          <w:b/>
          <w:bCs/>
          <w:sz w:val="21"/>
          <w:szCs w:val="21"/>
        </w:rPr>
        <w:t>2</w:t>
      </w:r>
      <w:r w:rsidRPr="00240295">
        <w:rPr>
          <w:b/>
          <w:bCs/>
          <w:sz w:val="21"/>
          <w:szCs w:val="21"/>
        </w:rPr>
        <w:t>)</w:t>
      </w:r>
    </w:p>
    <w:p w14:paraId="29BB95DC" w14:textId="1624ACB2" w:rsidR="00E81C3E"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Descrivere se l’intervento preved</w:t>
      </w:r>
      <w:r w:rsidR="00BD2B9A">
        <w:rPr>
          <w:i/>
          <w:sz w:val="21"/>
          <w:szCs w:val="21"/>
        </w:rPr>
        <w:t>a</w:t>
      </w:r>
      <w:r w:rsidRPr="00240295">
        <w:rPr>
          <w:i/>
          <w:sz w:val="21"/>
          <w:szCs w:val="21"/>
        </w:rPr>
        <w:t xml:space="preserve"> il coinvolgimento di utenti diversificati quali anziani, </w:t>
      </w:r>
      <w:r w:rsidR="00E81C3E" w:rsidRPr="00240295">
        <w:rPr>
          <w:i/>
          <w:sz w:val="21"/>
          <w:szCs w:val="21"/>
        </w:rPr>
        <w:t>giovani</w:t>
      </w:r>
      <w:r w:rsidRPr="00240295">
        <w:rPr>
          <w:i/>
          <w:sz w:val="21"/>
          <w:szCs w:val="21"/>
        </w:rPr>
        <w:t xml:space="preserve">, residenti, </w:t>
      </w:r>
      <w:r w:rsidR="00E81C3E" w:rsidRPr="00240295">
        <w:rPr>
          <w:i/>
          <w:sz w:val="21"/>
          <w:szCs w:val="21"/>
        </w:rPr>
        <w:t xml:space="preserve">imprese e </w:t>
      </w:r>
      <w:r w:rsidRPr="00240295">
        <w:rPr>
          <w:i/>
          <w:sz w:val="21"/>
          <w:szCs w:val="21"/>
        </w:rPr>
        <w:t>turisti, ed esplicitare le modalità di coinvolgimento</w:t>
      </w:r>
    </w:p>
    <w:p w14:paraId="33AD5F89" w14:textId="7D57BB5B"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 xml:space="preserve"> (inserire testo)</w:t>
      </w:r>
    </w:p>
    <w:p w14:paraId="1D36DFF7"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5D3ACE5C"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340B9223" w14:textId="17C3EC70" w:rsidR="006132CC" w:rsidRPr="00240295" w:rsidRDefault="006132CC" w:rsidP="00D40594">
      <w:pPr>
        <w:numPr>
          <w:ilvl w:val="0"/>
          <w:numId w:val="30"/>
        </w:numPr>
        <w:spacing w:before="120" w:line="240" w:lineRule="auto"/>
        <w:rPr>
          <w:b/>
          <w:bCs/>
          <w:i/>
          <w:sz w:val="21"/>
          <w:szCs w:val="21"/>
        </w:rPr>
      </w:pPr>
      <w:r w:rsidRPr="00240295">
        <w:rPr>
          <w:b/>
          <w:bCs/>
          <w:sz w:val="21"/>
          <w:szCs w:val="21"/>
        </w:rPr>
        <w:t>Complementarità</w:t>
      </w:r>
      <w:r w:rsidRPr="00240295">
        <w:rPr>
          <w:b/>
          <w:bCs/>
          <w:i/>
          <w:sz w:val="21"/>
          <w:szCs w:val="21"/>
        </w:rPr>
        <w:t xml:space="preserve"> con altri servizi presenti sul territorio</w:t>
      </w:r>
      <w:r w:rsidR="001A4C1C">
        <w:rPr>
          <w:b/>
          <w:bCs/>
          <w:i/>
          <w:sz w:val="21"/>
          <w:szCs w:val="21"/>
        </w:rPr>
        <w:t xml:space="preserve"> del GAL</w:t>
      </w:r>
      <w:r w:rsidRPr="00240295">
        <w:rPr>
          <w:b/>
          <w:bCs/>
          <w:i/>
          <w:sz w:val="21"/>
          <w:szCs w:val="21"/>
        </w:rPr>
        <w:t xml:space="preserve"> (</w:t>
      </w:r>
      <w:r w:rsidRPr="00240295">
        <w:rPr>
          <w:b/>
          <w:bCs/>
          <w:sz w:val="21"/>
          <w:szCs w:val="21"/>
        </w:rPr>
        <w:t>criterio D</w:t>
      </w:r>
      <w:r w:rsidR="00E81C3E" w:rsidRPr="00240295">
        <w:rPr>
          <w:b/>
          <w:bCs/>
          <w:sz w:val="21"/>
          <w:szCs w:val="21"/>
        </w:rPr>
        <w:t>3</w:t>
      </w:r>
      <w:r w:rsidRPr="00240295">
        <w:rPr>
          <w:b/>
          <w:bCs/>
          <w:sz w:val="21"/>
          <w:szCs w:val="21"/>
        </w:rPr>
        <w:t>)</w:t>
      </w:r>
    </w:p>
    <w:p w14:paraId="205AF1B9" w14:textId="5EF8F43D" w:rsidR="00E81C3E"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 xml:space="preserve">Descrivere se l’intervento </w:t>
      </w:r>
      <w:bookmarkEnd w:id="7"/>
      <w:r w:rsidR="00240295">
        <w:rPr>
          <w:i/>
          <w:sz w:val="21"/>
          <w:szCs w:val="21"/>
        </w:rPr>
        <w:t xml:space="preserve">sia </w:t>
      </w:r>
      <w:r w:rsidR="00BD2B9A">
        <w:rPr>
          <w:i/>
          <w:sz w:val="21"/>
          <w:szCs w:val="21"/>
        </w:rPr>
        <w:t>previsto</w:t>
      </w:r>
      <w:r w:rsidRPr="00240295">
        <w:rPr>
          <w:i/>
          <w:sz w:val="21"/>
          <w:szCs w:val="21"/>
        </w:rPr>
        <w:t xml:space="preserve"> in sinergia con altre progettazioni esistenti sul territorio di riferimento e con quale livello di interazione </w:t>
      </w:r>
    </w:p>
    <w:p w14:paraId="3AF22613" w14:textId="546E23A9"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r w:rsidRPr="00240295">
        <w:rPr>
          <w:i/>
          <w:sz w:val="21"/>
          <w:szCs w:val="21"/>
        </w:rPr>
        <w:t>(inserire testo)</w:t>
      </w:r>
    </w:p>
    <w:p w14:paraId="76AB8D2D"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2E53F53B" w14:textId="77777777" w:rsidR="006132CC" w:rsidRPr="00240295" w:rsidRDefault="006132CC" w:rsidP="006132CC">
      <w:pPr>
        <w:pBdr>
          <w:top w:val="single" w:sz="4" w:space="1" w:color="auto"/>
          <w:left w:val="single" w:sz="4" w:space="4" w:color="auto"/>
          <w:bottom w:val="single" w:sz="4" w:space="1" w:color="auto"/>
          <w:right w:val="single" w:sz="4" w:space="4" w:color="auto"/>
        </w:pBdr>
        <w:jc w:val="left"/>
        <w:rPr>
          <w:i/>
          <w:sz w:val="21"/>
          <w:szCs w:val="21"/>
        </w:rPr>
      </w:pPr>
    </w:p>
    <w:p w14:paraId="7BD28422" w14:textId="49CCA724" w:rsidR="00654C07" w:rsidRDefault="00654C07" w:rsidP="00D40594">
      <w:pPr>
        <w:numPr>
          <w:ilvl w:val="0"/>
          <w:numId w:val="30"/>
        </w:numPr>
        <w:spacing w:before="120" w:line="240" w:lineRule="auto"/>
        <w:rPr>
          <w:b/>
          <w:bCs/>
          <w:sz w:val="21"/>
          <w:szCs w:val="21"/>
        </w:rPr>
      </w:pPr>
      <w:r>
        <w:rPr>
          <w:b/>
          <w:bCs/>
          <w:sz w:val="21"/>
          <w:szCs w:val="21"/>
        </w:rPr>
        <w:t>Caratterizzazione dell’iniziativa in ottica di Smart village (criterio D4)</w:t>
      </w:r>
    </w:p>
    <w:p w14:paraId="0B136C2E" w14:textId="3EF3E480" w:rsidR="00654C07" w:rsidRDefault="00654C07" w:rsidP="00654C07">
      <w:pPr>
        <w:pBdr>
          <w:top w:val="single" w:sz="4" w:space="1" w:color="auto"/>
          <w:left w:val="single" w:sz="4" w:space="4" w:color="auto"/>
          <w:bottom w:val="single" w:sz="4" w:space="1" w:color="auto"/>
          <w:right w:val="single" w:sz="4" w:space="4" w:color="auto"/>
        </w:pBdr>
        <w:jc w:val="left"/>
        <w:rPr>
          <w:i/>
          <w:sz w:val="21"/>
          <w:szCs w:val="21"/>
        </w:rPr>
      </w:pPr>
      <w:r w:rsidRPr="00654C07">
        <w:rPr>
          <w:i/>
          <w:sz w:val="21"/>
          <w:szCs w:val="21"/>
        </w:rPr>
        <w:t xml:space="preserve">Descrivere </w:t>
      </w:r>
      <w:r>
        <w:rPr>
          <w:i/>
          <w:sz w:val="21"/>
          <w:szCs w:val="21"/>
        </w:rPr>
        <w:t>in dettaglio in quale modo il servizio proposto si possa collocare come iniziativa afferente all’approccio Smart village (</w:t>
      </w:r>
      <w:r w:rsidR="00F913BA">
        <w:rPr>
          <w:i/>
          <w:sz w:val="21"/>
          <w:szCs w:val="21"/>
        </w:rPr>
        <w:t xml:space="preserve">ad es. </w:t>
      </w:r>
      <w:r>
        <w:rPr>
          <w:i/>
          <w:sz w:val="21"/>
          <w:szCs w:val="21"/>
        </w:rPr>
        <w:t>in termini di approccio partecipativo</w:t>
      </w:r>
      <w:r w:rsidR="00F913BA">
        <w:rPr>
          <w:i/>
          <w:sz w:val="21"/>
          <w:szCs w:val="21"/>
        </w:rPr>
        <w:t xml:space="preserve"> e di coinvolgimento della popolazione rurale</w:t>
      </w:r>
      <w:r>
        <w:rPr>
          <w:i/>
          <w:sz w:val="21"/>
          <w:szCs w:val="21"/>
        </w:rPr>
        <w:t xml:space="preserve">, di tipologia di servizio proposta, di modalità innovativa di attuazione, di modalità gestionale, ecc…; </w:t>
      </w:r>
      <w:r w:rsidRPr="00654C07">
        <w:rPr>
          <w:i/>
          <w:sz w:val="21"/>
          <w:szCs w:val="21"/>
        </w:rPr>
        <w:t>inserire testo)</w:t>
      </w:r>
    </w:p>
    <w:p w14:paraId="51662639" w14:textId="77777777" w:rsidR="00654C07" w:rsidRDefault="00654C07" w:rsidP="00654C07">
      <w:pPr>
        <w:pBdr>
          <w:top w:val="single" w:sz="4" w:space="1" w:color="auto"/>
          <w:left w:val="single" w:sz="4" w:space="4" w:color="auto"/>
          <w:bottom w:val="single" w:sz="4" w:space="1" w:color="auto"/>
          <w:right w:val="single" w:sz="4" w:space="4" w:color="auto"/>
        </w:pBdr>
        <w:jc w:val="left"/>
        <w:rPr>
          <w:i/>
          <w:sz w:val="21"/>
          <w:szCs w:val="21"/>
        </w:rPr>
      </w:pPr>
    </w:p>
    <w:p w14:paraId="65F391E7" w14:textId="526D19EE" w:rsidR="006132CC" w:rsidRPr="00240295" w:rsidRDefault="006132CC" w:rsidP="00D40594">
      <w:pPr>
        <w:numPr>
          <w:ilvl w:val="0"/>
          <w:numId w:val="30"/>
        </w:numPr>
        <w:spacing w:before="120" w:line="240" w:lineRule="auto"/>
        <w:rPr>
          <w:b/>
          <w:bCs/>
          <w:sz w:val="21"/>
          <w:szCs w:val="21"/>
        </w:rPr>
      </w:pPr>
      <w:r w:rsidRPr="00240295">
        <w:rPr>
          <w:b/>
          <w:bCs/>
          <w:sz w:val="21"/>
          <w:szCs w:val="21"/>
        </w:rPr>
        <w:t>Eventuali altre informazioni che il beneficiario ritiene util</w:t>
      </w:r>
      <w:r w:rsidR="001A4C1C">
        <w:rPr>
          <w:b/>
          <w:bCs/>
          <w:sz w:val="21"/>
          <w:szCs w:val="21"/>
        </w:rPr>
        <w:t>e</w:t>
      </w:r>
      <w:r w:rsidRPr="00240295">
        <w:rPr>
          <w:b/>
          <w:bCs/>
          <w:sz w:val="21"/>
          <w:szCs w:val="21"/>
        </w:rPr>
        <w:t>, ai fini della valutazione del progetto, segnalare al GAL</w:t>
      </w:r>
    </w:p>
    <w:p w14:paraId="55F8804D" w14:textId="0E839449" w:rsidR="00E81C3E" w:rsidRPr="00240295" w:rsidRDefault="006132CC" w:rsidP="006132CC">
      <w:pPr>
        <w:pBdr>
          <w:top w:val="single" w:sz="4" w:space="1" w:color="auto"/>
          <w:left w:val="single" w:sz="4" w:space="4" w:color="auto"/>
          <w:bottom w:val="single" w:sz="4" w:space="1" w:color="auto"/>
          <w:right w:val="single" w:sz="4" w:space="4" w:color="auto"/>
        </w:pBdr>
        <w:rPr>
          <w:bCs/>
          <w:i/>
          <w:sz w:val="21"/>
          <w:szCs w:val="21"/>
        </w:rPr>
      </w:pPr>
      <w:r w:rsidRPr="00240295">
        <w:rPr>
          <w:bCs/>
          <w:i/>
          <w:sz w:val="21"/>
          <w:szCs w:val="21"/>
        </w:rPr>
        <w:lastRenderedPageBreak/>
        <w:t xml:space="preserve">Descrivere qualsiasi altra </w:t>
      </w:r>
      <w:r w:rsidRPr="00240295">
        <w:rPr>
          <w:i/>
          <w:sz w:val="21"/>
          <w:szCs w:val="21"/>
        </w:rPr>
        <w:t>informazione</w:t>
      </w:r>
      <w:r w:rsidRPr="00240295">
        <w:rPr>
          <w:bCs/>
          <w:i/>
          <w:sz w:val="21"/>
          <w:szCs w:val="21"/>
        </w:rPr>
        <w:t xml:space="preserve"> ritenuta utile ad illustrare le caratteristiche del beneficiario o dell’intervento</w:t>
      </w:r>
      <w:r w:rsidR="00BD2B9A">
        <w:rPr>
          <w:bCs/>
          <w:i/>
          <w:sz w:val="21"/>
          <w:szCs w:val="21"/>
        </w:rPr>
        <w:t xml:space="preserve"> proposto</w:t>
      </w:r>
      <w:r w:rsidRPr="00240295">
        <w:rPr>
          <w:bCs/>
          <w:i/>
          <w:sz w:val="21"/>
          <w:szCs w:val="21"/>
        </w:rPr>
        <w:t xml:space="preserve"> </w:t>
      </w:r>
    </w:p>
    <w:p w14:paraId="7BE68039" w14:textId="6CB37A9B" w:rsidR="006132CC" w:rsidRPr="00240295" w:rsidRDefault="006132CC" w:rsidP="00BD2B9A">
      <w:pPr>
        <w:pBdr>
          <w:top w:val="single" w:sz="4" w:space="1" w:color="auto"/>
          <w:left w:val="single" w:sz="4" w:space="4" w:color="auto"/>
          <w:bottom w:val="single" w:sz="4" w:space="1" w:color="auto"/>
          <w:right w:val="single" w:sz="4" w:space="4" w:color="auto"/>
        </w:pBdr>
        <w:rPr>
          <w:bCs/>
          <w:i/>
          <w:sz w:val="21"/>
          <w:szCs w:val="21"/>
        </w:rPr>
      </w:pPr>
      <w:r w:rsidRPr="00240295">
        <w:rPr>
          <w:bCs/>
          <w:i/>
          <w:sz w:val="21"/>
          <w:szCs w:val="21"/>
        </w:rPr>
        <w:t>(inserire testo)</w:t>
      </w:r>
    </w:p>
    <w:p w14:paraId="4DD35B15" w14:textId="77777777" w:rsidR="008D4CDF" w:rsidRDefault="008D4CDF" w:rsidP="008D4CDF">
      <w:pPr>
        <w:spacing w:after="0" w:line="240" w:lineRule="auto"/>
        <w:rPr>
          <w:b/>
          <w:i/>
          <w:sz w:val="20"/>
          <w:szCs w:val="20"/>
        </w:rPr>
      </w:pPr>
    </w:p>
    <w:p w14:paraId="299D42DB" w14:textId="77777777" w:rsidR="00930339" w:rsidRDefault="00930339" w:rsidP="00930339">
      <w:pPr>
        <w:ind w:left="360" w:hanging="360"/>
        <w:rPr>
          <w:sz w:val="20"/>
        </w:rPr>
      </w:pPr>
      <w:r>
        <w:rPr>
          <w:sz w:val="20"/>
        </w:rPr>
        <w:t>Data ____________________________</w:t>
      </w:r>
      <w:r>
        <w:rPr>
          <w:sz w:val="20"/>
        </w:rPr>
        <w:tab/>
      </w:r>
      <w:r>
        <w:rPr>
          <w:sz w:val="20"/>
        </w:rPr>
        <w:tab/>
      </w:r>
      <w:r>
        <w:rPr>
          <w:sz w:val="20"/>
        </w:rPr>
        <w:tab/>
      </w:r>
      <w:r>
        <w:rPr>
          <w:sz w:val="20"/>
        </w:rPr>
        <w:tab/>
      </w:r>
      <w:r>
        <w:rPr>
          <w:sz w:val="20"/>
        </w:rPr>
        <w:tab/>
      </w:r>
      <w:r>
        <w:rPr>
          <w:sz w:val="20"/>
        </w:rPr>
        <w:tab/>
      </w:r>
    </w:p>
    <w:p w14:paraId="111A9FB5" w14:textId="77777777" w:rsidR="00930339" w:rsidRDefault="00930339" w:rsidP="00930339">
      <w:pPr>
        <w:ind w:left="6732" w:firstLine="348"/>
        <w:rPr>
          <w:sz w:val="20"/>
        </w:rPr>
      </w:pPr>
      <w:r>
        <w:rPr>
          <w:sz w:val="20"/>
        </w:rPr>
        <w:t>Firma</w:t>
      </w:r>
    </w:p>
    <w:p w14:paraId="456D958E" w14:textId="77777777" w:rsidR="00930339" w:rsidRDefault="00930339" w:rsidP="00930339">
      <w:pPr>
        <w:ind w:left="6732" w:firstLine="348"/>
        <w:rPr>
          <w:sz w:val="20"/>
        </w:rPr>
      </w:pPr>
    </w:p>
    <w:p w14:paraId="180F4846" w14:textId="77777777" w:rsidR="00930339" w:rsidRDefault="00930339" w:rsidP="00930339">
      <w:pPr>
        <w:ind w:left="360"/>
        <w:jc w:val="right"/>
      </w:pPr>
      <w:r>
        <w:rPr>
          <w:sz w:val="20"/>
        </w:rPr>
        <w:t>______________________________</w:t>
      </w:r>
    </w:p>
    <w:p w14:paraId="5AB31A36" w14:textId="77777777" w:rsidR="008D4CDF" w:rsidRDefault="008D4CDF" w:rsidP="008D4CDF">
      <w:pPr>
        <w:spacing w:after="0" w:line="240" w:lineRule="auto"/>
        <w:rPr>
          <w:b/>
          <w:i/>
          <w:sz w:val="20"/>
          <w:szCs w:val="20"/>
        </w:rPr>
      </w:pPr>
    </w:p>
    <w:p w14:paraId="67033223" w14:textId="77777777" w:rsidR="008D4CDF" w:rsidRDefault="008D4CDF" w:rsidP="008D4CDF">
      <w:pPr>
        <w:spacing w:after="0" w:line="240" w:lineRule="auto"/>
        <w:rPr>
          <w:b/>
          <w:i/>
          <w:sz w:val="20"/>
          <w:szCs w:val="20"/>
        </w:rPr>
      </w:pPr>
    </w:p>
    <w:p w14:paraId="2CE1C58D" w14:textId="77777777" w:rsidR="008D4CDF" w:rsidRDefault="008D4CDF" w:rsidP="008D4CDF">
      <w:pPr>
        <w:spacing w:after="0" w:line="240" w:lineRule="auto"/>
        <w:rPr>
          <w:b/>
          <w:i/>
          <w:sz w:val="20"/>
          <w:szCs w:val="20"/>
        </w:rPr>
      </w:pPr>
    </w:p>
    <w:p w14:paraId="7142D8CC" w14:textId="00A74A80" w:rsidR="008D4CDF" w:rsidRPr="0085055C" w:rsidRDefault="008D4CDF" w:rsidP="008D4CDF">
      <w:pPr>
        <w:spacing w:after="0" w:line="240" w:lineRule="auto"/>
        <w:rPr>
          <w:b/>
          <w:i/>
          <w:sz w:val="20"/>
          <w:szCs w:val="20"/>
        </w:rPr>
      </w:pPr>
      <w:r w:rsidRPr="0085055C">
        <w:rPr>
          <w:b/>
          <w:i/>
          <w:sz w:val="20"/>
          <w:szCs w:val="20"/>
        </w:rPr>
        <w:t xml:space="preserve">Informativa ai sensi </w:t>
      </w:r>
      <w:r>
        <w:rPr>
          <w:b/>
          <w:i/>
          <w:sz w:val="20"/>
          <w:szCs w:val="20"/>
        </w:rPr>
        <w:t>del Regolamento (UE) 2016/679 del 27/04/2016 – Regolamento Generale sulla Protezione dei Dati (GDPR).</w:t>
      </w:r>
    </w:p>
    <w:p w14:paraId="2C83EDD7" w14:textId="77777777" w:rsidR="008D4CDF" w:rsidRPr="0085055C" w:rsidRDefault="008D4CDF" w:rsidP="008D4CDF">
      <w:pPr>
        <w:spacing w:after="0" w:line="240" w:lineRule="auto"/>
        <w:rPr>
          <w:i/>
          <w:sz w:val="20"/>
          <w:szCs w:val="20"/>
        </w:rPr>
      </w:pPr>
      <w:r w:rsidRPr="0085055C">
        <w:rPr>
          <w:i/>
          <w:sz w:val="20"/>
          <w:szCs w:val="20"/>
        </w:rPr>
        <w:t>Dichiaro di essere informato, che i dati personali raccolti saranno trattati, con strumenti cartacei e con strumenti informatici, esclusivamente nell’ambito del procedimento per il quale la presente dichiarazione viene resa.</w:t>
      </w:r>
      <w:r>
        <w:rPr>
          <w:i/>
          <w:sz w:val="20"/>
          <w:szCs w:val="20"/>
        </w:rPr>
        <w:t xml:space="preserve"> Si autorizza il GAL Tradizione delle Terre Occitane al trattamento e all’elaborazione dei dati forniti, per finalità gestionali e statistiche, anche mediante l’ausilio di mezzi elettronici o automatizzati, nel rispetto della sicurezza e della riservatezza.</w:t>
      </w:r>
    </w:p>
    <w:p w14:paraId="5C4821F4" w14:textId="77777777" w:rsidR="008D4CDF" w:rsidRDefault="008D4CDF" w:rsidP="008D4CDF">
      <w:pPr>
        <w:ind w:left="360" w:hanging="360"/>
        <w:rPr>
          <w:sz w:val="20"/>
        </w:rPr>
      </w:pPr>
    </w:p>
    <w:p w14:paraId="564B671B" w14:textId="77777777" w:rsidR="008D4CDF" w:rsidRDefault="008D4CDF" w:rsidP="008D4CDF">
      <w:pPr>
        <w:ind w:left="360" w:hanging="360"/>
        <w:rPr>
          <w:sz w:val="20"/>
        </w:rPr>
      </w:pPr>
      <w:r>
        <w:rPr>
          <w:sz w:val="20"/>
        </w:rPr>
        <w:t>Data ____________________________                                                                              Firma</w:t>
      </w:r>
    </w:p>
    <w:p w14:paraId="25BF4C01" w14:textId="77777777" w:rsidR="008D4CDF" w:rsidRDefault="008D4CDF" w:rsidP="008D4CDF">
      <w:pPr>
        <w:pBdr>
          <w:bottom w:val="single" w:sz="12" w:space="1" w:color="auto"/>
        </w:pBdr>
        <w:ind w:left="6648" w:firstLine="432"/>
        <w:rPr>
          <w:sz w:val="20"/>
        </w:rPr>
      </w:pPr>
    </w:p>
    <w:p w14:paraId="36D389FF" w14:textId="77777777" w:rsidR="008D4CDF" w:rsidRPr="0047221C" w:rsidRDefault="008D4CDF" w:rsidP="008D4CDF">
      <w:pPr>
        <w:ind w:right="134"/>
        <w:rPr>
          <w:i/>
          <w:iCs/>
        </w:rPr>
      </w:pPr>
      <w:r w:rsidRPr="0047221C">
        <w:rPr>
          <w:i/>
          <w:iCs/>
          <w:sz w:val="20"/>
        </w:rPr>
        <w:t>*eventualmente dimostrabile fornendo apposita documentazione</w:t>
      </w:r>
    </w:p>
    <w:p w14:paraId="6C61C7FC" w14:textId="77777777" w:rsidR="008D4CDF" w:rsidRDefault="008D4CDF" w:rsidP="008D4CDF">
      <w:pPr>
        <w:spacing w:after="0" w:line="240" w:lineRule="auto"/>
        <w:rPr>
          <w:sz w:val="20"/>
          <w:szCs w:val="20"/>
        </w:rPr>
      </w:pPr>
    </w:p>
    <w:p w14:paraId="7E421244" w14:textId="77777777" w:rsidR="008D4CDF" w:rsidRPr="001162B0" w:rsidRDefault="008D4CDF" w:rsidP="008D4CDF">
      <w:pPr>
        <w:spacing w:after="0" w:line="240" w:lineRule="auto"/>
        <w:jc w:val="left"/>
      </w:pPr>
      <w:r w:rsidRPr="0085055C">
        <w:rPr>
          <w:sz w:val="20"/>
          <w:szCs w:val="20"/>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w:t>
      </w:r>
      <w:r>
        <w:rPr>
          <w:sz w:val="20"/>
          <w:szCs w:val="20"/>
        </w:rPr>
        <w:t xml:space="preserve"> </w:t>
      </w:r>
      <w:r w:rsidRPr="0085055C">
        <w:rPr>
          <w:sz w:val="20"/>
          <w:szCs w:val="20"/>
        </w:rPr>
        <w:t>La dichiarazione medesima può essere resa con le suddette modalità in esenzione da boll</w:t>
      </w:r>
      <w:r>
        <w:rPr>
          <w:sz w:val="20"/>
          <w:szCs w:val="20"/>
        </w:rPr>
        <w:t>o</w:t>
      </w:r>
    </w:p>
    <w:p w14:paraId="4005F91A" w14:textId="77777777" w:rsidR="006132CC" w:rsidRPr="00240295" w:rsidRDefault="006132CC" w:rsidP="006132CC">
      <w:pPr>
        <w:rPr>
          <w:sz w:val="21"/>
          <w:szCs w:val="21"/>
        </w:rPr>
      </w:pPr>
    </w:p>
    <w:sectPr w:rsidR="006132CC" w:rsidRPr="00240295" w:rsidSect="001162B0">
      <w:pgSz w:w="11901" w:h="16817"/>
      <w:pgMar w:top="1418" w:right="1134" w:bottom="1134" w:left="1134"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5564" w14:textId="77777777" w:rsidR="001277E3" w:rsidRDefault="001277E3" w:rsidP="00ED037C">
      <w:pPr>
        <w:spacing w:after="0" w:line="240" w:lineRule="auto"/>
      </w:pPr>
      <w:r>
        <w:separator/>
      </w:r>
    </w:p>
    <w:p w14:paraId="6E82B78A" w14:textId="77777777" w:rsidR="001277E3" w:rsidRDefault="001277E3"/>
  </w:endnote>
  <w:endnote w:type="continuationSeparator" w:id="0">
    <w:p w14:paraId="43262E2A" w14:textId="77777777" w:rsidR="001277E3" w:rsidRDefault="001277E3" w:rsidP="00ED037C">
      <w:pPr>
        <w:spacing w:after="0" w:line="240" w:lineRule="auto"/>
      </w:pPr>
      <w:r>
        <w:continuationSeparator/>
      </w:r>
    </w:p>
    <w:p w14:paraId="2AC5D853" w14:textId="77777777" w:rsidR="001277E3" w:rsidRDefault="0012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B9B1" w14:textId="77777777" w:rsidR="001277E3" w:rsidRDefault="001277E3" w:rsidP="00ED037C">
      <w:pPr>
        <w:spacing w:after="0" w:line="240" w:lineRule="auto"/>
      </w:pPr>
      <w:r>
        <w:separator/>
      </w:r>
    </w:p>
    <w:p w14:paraId="0D6979DF" w14:textId="77777777" w:rsidR="001277E3" w:rsidRDefault="001277E3"/>
  </w:footnote>
  <w:footnote w:type="continuationSeparator" w:id="0">
    <w:p w14:paraId="7E93A9EF" w14:textId="77777777" w:rsidR="001277E3" w:rsidRDefault="001277E3" w:rsidP="00ED037C">
      <w:pPr>
        <w:spacing w:after="0" w:line="240" w:lineRule="auto"/>
      </w:pPr>
      <w:r>
        <w:continuationSeparator/>
      </w:r>
    </w:p>
    <w:p w14:paraId="01EB3B80" w14:textId="77777777" w:rsidR="001277E3" w:rsidRDefault="001277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2"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000000C"/>
    <w:multiLevelType w:val="singleLevel"/>
    <w:tmpl w:val="0000000C"/>
    <w:name w:val="WW8Num16"/>
    <w:lvl w:ilvl="0">
      <w:start w:val="1"/>
      <w:numFmt w:val="bullet"/>
      <w:lvlText w:val=""/>
      <w:lvlJc w:val="left"/>
      <w:pPr>
        <w:tabs>
          <w:tab w:val="num" w:pos="1199"/>
        </w:tabs>
        <w:ind w:left="1919" w:hanging="360"/>
      </w:pPr>
      <w:rPr>
        <w:rFonts w:ascii="Symbol" w:hAnsi="Symbol" w:cs="Symbol" w:hint="default"/>
      </w:rPr>
    </w:lvl>
  </w:abstractNum>
  <w:abstractNum w:abstractNumId="5"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7" w15:restartNumberingAfterBreak="0">
    <w:nsid w:val="00000012"/>
    <w:multiLevelType w:val="singleLevel"/>
    <w:tmpl w:val="00000012"/>
    <w:name w:val="WW8Num2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8"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9"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0" w15:restartNumberingAfterBreak="0">
    <w:nsid w:val="00000018"/>
    <w:multiLevelType w:val="singleLevel"/>
    <w:tmpl w:val="00000018"/>
    <w:name w:val="WW8Num34"/>
    <w:lvl w:ilvl="0">
      <w:start w:val="1"/>
      <w:numFmt w:val="lowerLetter"/>
      <w:lvlText w:val="%1."/>
      <w:lvlJc w:val="left"/>
      <w:pPr>
        <w:tabs>
          <w:tab w:val="num" w:pos="0"/>
        </w:tabs>
        <w:ind w:left="643" w:hanging="360"/>
      </w:pPr>
      <w:rPr>
        <w:rFonts w:ascii="Times New Roman" w:hAnsi="Times New Roman" w:cs="Times New Roman"/>
        <w:color w:val="auto"/>
        <w:sz w:val="22"/>
        <w:szCs w:val="22"/>
      </w:rPr>
    </w:lvl>
  </w:abstractNum>
  <w:abstractNum w:abstractNumId="11"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12"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0"/>
    <w:multiLevelType w:val="singleLevel"/>
    <w:tmpl w:val="19262F72"/>
    <w:name w:val="WW8Num45"/>
    <w:lvl w:ilvl="0">
      <w:start w:val="1"/>
      <w:numFmt w:val="lowerLetter"/>
      <w:lvlText w:val="%1)"/>
      <w:lvlJc w:val="left"/>
      <w:pPr>
        <w:tabs>
          <w:tab w:val="num" w:pos="0"/>
        </w:tabs>
        <w:ind w:left="720" w:hanging="360"/>
      </w:pPr>
      <w:rPr>
        <w:rFonts w:ascii="Arial" w:hAnsi="Arial" w:cs="Arial" w:hint="default"/>
        <w:sz w:val="21"/>
        <w:szCs w:val="21"/>
      </w:rPr>
    </w:lvl>
  </w:abstractNum>
  <w:abstractNum w:abstractNumId="14" w15:restartNumberingAfterBreak="0">
    <w:nsid w:val="035C06C8"/>
    <w:multiLevelType w:val="multilevel"/>
    <w:tmpl w:val="9B627CFA"/>
    <w:lvl w:ilvl="0">
      <w:start w:val="18"/>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04086712"/>
    <w:multiLevelType w:val="hybridMultilevel"/>
    <w:tmpl w:val="DB247A8C"/>
    <w:name w:val="WW8Num34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050C4F"/>
    <w:multiLevelType w:val="hybridMultilevel"/>
    <w:tmpl w:val="53AED28C"/>
    <w:lvl w:ilvl="0" w:tplc="9E0CE08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8E858A7"/>
    <w:multiLevelType w:val="multilevel"/>
    <w:tmpl w:val="CA84C75E"/>
    <w:name w:val="WW8Num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A2B5431"/>
    <w:multiLevelType w:val="multilevel"/>
    <w:tmpl w:val="281E627E"/>
    <w:lvl w:ilvl="0">
      <w:start w:val="12"/>
      <w:numFmt w:val="decimal"/>
      <w:lvlText w:val="%1"/>
      <w:lvlJc w:val="left"/>
      <w:pPr>
        <w:ind w:left="465" w:hanging="465"/>
      </w:pPr>
      <w:rPr>
        <w:rFonts w:hint="default"/>
      </w:rPr>
    </w:lvl>
    <w:lvl w:ilvl="1">
      <w:start w:val="1"/>
      <w:numFmt w:val="decimal"/>
      <w:lvlText w:val="%1.%2"/>
      <w:lvlJc w:val="left"/>
      <w:pPr>
        <w:ind w:left="1692" w:hanging="465"/>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761" w:hanging="108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575" w:hanging="144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389" w:hanging="1800"/>
      </w:pPr>
      <w:rPr>
        <w:rFonts w:hint="default"/>
      </w:rPr>
    </w:lvl>
    <w:lvl w:ilvl="8">
      <w:start w:val="1"/>
      <w:numFmt w:val="decimal"/>
      <w:lvlText w:val="%1.%2.%3.%4.%5.%6.%7.%8.%9"/>
      <w:lvlJc w:val="left"/>
      <w:pPr>
        <w:ind w:left="11616" w:hanging="1800"/>
      </w:pPr>
      <w:rPr>
        <w:rFonts w:hint="default"/>
      </w:rPr>
    </w:lvl>
  </w:abstractNum>
  <w:abstractNum w:abstractNumId="19" w15:restartNumberingAfterBreak="0">
    <w:nsid w:val="0AA1010C"/>
    <w:multiLevelType w:val="multilevel"/>
    <w:tmpl w:val="D4C054CC"/>
    <w:lvl w:ilvl="0">
      <w:start w:val="1"/>
      <w:numFmt w:val="lowerLetter"/>
      <w:lvlText w:val="%1."/>
      <w:lvlJc w:val="left"/>
      <w:pPr>
        <w:ind w:left="1308" w:hanging="349"/>
      </w:pPr>
      <w:rPr>
        <w:rFonts w:ascii="Arial" w:hAnsi="Arial"/>
        <w:b/>
        <w:bCs/>
        <w:spacing w:val="-1"/>
        <w:w w:val="100"/>
        <w:sz w:val="21"/>
        <w:lang w:val="it-IT" w:eastAsia="it-IT" w:bidi="it-IT"/>
      </w:rPr>
    </w:lvl>
    <w:lvl w:ilvl="1">
      <w:start w:val="1"/>
      <w:numFmt w:val="bullet"/>
      <w:lvlText w:val=""/>
      <w:lvlJc w:val="left"/>
      <w:pPr>
        <w:ind w:left="1670" w:hanging="360"/>
      </w:pPr>
      <w:rPr>
        <w:rFonts w:ascii="Symbol" w:hAnsi="Symbol" w:cs="Symbol" w:hint="default"/>
        <w:w w:val="100"/>
        <w:sz w:val="22"/>
        <w:szCs w:val="22"/>
        <w:lang w:val="it-IT" w:eastAsia="it-IT" w:bidi="it-IT"/>
      </w:rPr>
    </w:lvl>
    <w:lvl w:ilvl="2">
      <w:start w:val="1"/>
      <w:numFmt w:val="bullet"/>
      <w:lvlText w:val=""/>
      <w:lvlJc w:val="left"/>
      <w:pPr>
        <w:ind w:left="2758" w:hanging="360"/>
      </w:pPr>
      <w:rPr>
        <w:rFonts w:ascii="Symbol" w:hAnsi="Symbol" w:cs="Symbol" w:hint="default"/>
        <w:lang w:val="it-IT" w:eastAsia="it-IT" w:bidi="it-IT"/>
      </w:rPr>
    </w:lvl>
    <w:lvl w:ilvl="3">
      <w:start w:val="1"/>
      <w:numFmt w:val="bullet"/>
      <w:lvlText w:val=""/>
      <w:lvlJc w:val="left"/>
      <w:pPr>
        <w:ind w:left="3836" w:hanging="360"/>
      </w:pPr>
      <w:rPr>
        <w:rFonts w:ascii="Symbol" w:hAnsi="Symbol" w:cs="Symbol" w:hint="default"/>
        <w:lang w:val="it-IT" w:eastAsia="it-IT" w:bidi="it-IT"/>
      </w:rPr>
    </w:lvl>
    <w:lvl w:ilvl="4">
      <w:start w:val="1"/>
      <w:numFmt w:val="bullet"/>
      <w:lvlText w:val=""/>
      <w:lvlJc w:val="left"/>
      <w:pPr>
        <w:ind w:left="4915" w:hanging="360"/>
      </w:pPr>
      <w:rPr>
        <w:rFonts w:ascii="Symbol" w:hAnsi="Symbol" w:cs="Symbol" w:hint="default"/>
        <w:lang w:val="it-IT" w:eastAsia="it-IT" w:bidi="it-IT"/>
      </w:rPr>
    </w:lvl>
    <w:lvl w:ilvl="5">
      <w:start w:val="1"/>
      <w:numFmt w:val="bullet"/>
      <w:lvlText w:val=""/>
      <w:lvlJc w:val="left"/>
      <w:pPr>
        <w:ind w:left="5993" w:hanging="360"/>
      </w:pPr>
      <w:rPr>
        <w:rFonts w:ascii="Symbol" w:hAnsi="Symbol" w:cs="Symbol" w:hint="default"/>
        <w:lang w:val="it-IT" w:eastAsia="it-IT" w:bidi="it-IT"/>
      </w:rPr>
    </w:lvl>
    <w:lvl w:ilvl="6">
      <w:start w:val="1"/>
      <w:numFmt w:val="bullet"/>
      <w:lvlText w:val=""/>
      <w:lvlJc w:val="left"/>
      <w:pPr>
        <w:ind w:left="7072" w:hanging="360"/>
      </w:pPr>
      <w:rPr>
        <w:rFonts w:ascii="Symbol" w:hAnsi="Symbol" w:cs="Symbol" w:hint="default"/>
        <w:lang w:val="it-IT" w:eastAsia="it-IT" w:bidi="it-IT"/>
      </w:rPr>
    </w:lvl>
    <w:lvl w:ilvl="7">
      <w:start w:val="1"/>
      <w:numFmt w:val="bullet"/>
      <w:lvlText w:val=""/>
      <w:lvlJc w:val="left"/>
      <w:pPr>
        <w:ind w:left="8150" w:hanging="360"/>
      </w:pPr>
      <w:rPr>
        <w:rFonts w:ascii="Symbol" w:hAnsi="Symbol" w:cs="Symbol" w:hint="default"/>
        <w:lang w:val="it-IT" w:eastAsia="it-IT" w:bidi="it-IT"/>
      </w:rPr>
    </w:lvl>
    <w:lvl w:ilvl="8">
      <w:start w:val="1"/>
      <w:numFmt w:val="bullet"/>
      <w:lvlText w:val=""/>
      <w:lvlJc w:val="left"/>
      <w:pPr>
        <w:ind w:left="9229" w:hanging="360"/>
      </w:pPr>
      <w:rPr>
        <w:rFonts w:ascii="Symbol" w:hAnsi="Symbol" w:cs="Symbol" w:hint="default"/>
        <w:lang w:val="it-IT" w:eastAsia="it-IT" w:bidi="it-IT"/>
      </w:rPr>
    </w:lvl>
  </w:abstractNum>
  <w:abstractNum w:abstractNumId="20" w15:restartNumberingAfterBreak="0">
    <w:nsid w:val="117E4987"/>
    <w:multiLevelType w:val="hybridMultilevel"/>
    <w:tmpl w:val="F38868F6"/>
    <w:lvl w:ilvl="0" w:tplc="A1F83F9C">
      <w:start w:val="1"/>
      <w:numFmt w:val="bullet"/>
      <w:lvlText w:val="-"/>
      <w:lvlJc w:val="left"/>
      <w:pPr>
        <w:ind w:left="1146" w:hanging="360"/>
      </w:pPr>
      <w:rPr>
        <w:rFonts w:ascii="Arial" w:eastAsia="Arial" w:hAnsi="Arial" w:hint="default"/>
        <w:w w:val="103"/>
        <w:sz w:val="15"/>
        <w:szCs w:val="15"/>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15:restartNumberingAfterBreak="0">
    <w:nsid w:val="1345653C"/>
    <w:multiLevelType w:val="hybridMultilevel"/>
    <w:tmpl w:val="F84283A2"/>
    <w:lvl w:ilvl="0" w:tplc="889A004C">
      <w:start w:val="1"/>
      <w:numFmt w:val="lowerLetter"/>
      <w:lvlText w:val="%1)"/>
      <w:lvlJc w:val="left"/>
      <w:pPr>
        <w:ind w:left="720" w:hanging="360"/>
      </w:pPr>
      <w:rPr>
        <w:rFonts w:ascii="Arial" w:hAnsi="Arial" w:hint="default"/>
        <w:spacing w:val="0"/>
        <w:w w:val="103"/>
        <w:sz w:val="21"/>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4953B75"/>
    <w:multiLevelType w:val="multilevel"/>
    <w:tmpl w:val="007607D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1C7C7964"/>
    <w:multiLevelType w:val="multilevel"/>
    <w:tmpl w:val="01DA4F3C"/>
    <w:name w:val="WW8Num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01C0835"/>
    <w:multiLevelType w:val="hybridMultilevel"/>
    <w:tmpl w:val="CE401FAE"/>
    <w:lvl w:ilvl="0" w:tplc="DFEE4D6E">
      <w:start w:val="6"/>
      <w:numFmt w:val="bullet"/>
      <w:pStyle w:val="Paragrafoelenco3"/>
      <w:lvlText w:val="-"/>
      <w:lvlJc w:val="left"/>
      <w:pPr>
        <w:ind w:left="2771"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06E507B"/>
    <w:multiLevelType w:val="hybridMultilevel"/>
    <w:tmpl w:val="270EB396"/>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2ABD3F50"/>
    <w:multiLevelType w:val="multilevel"/>
    <w:tmpl w:val="092AD8DE"/>
    <w:lvl w:ilvl="0">
      <w:start w:val="1"/>
      <w:numFmt w:val="decimal"/>
      <w:lvlText w:val="%1)"/>
      <w:lvlJc w:val="left"/>
      <w:pPr>
        <w:ind w:left="2771" w:hanging="360"/>
      </w:pPr>
      <w:rPr>
        <w:rFonts w:ascii="Arial" w:hAnsi="Arial" w:hint="default"/>
        <w:sz w:val="21"/>
      </w:rPr>
    </w:lvl>
    <w:lvl w:ilvl="1">
      <w:start w:val="1"/>
      <w:numFmt w:val="lowerLetter"/>
      <w:lvlText w:val="%2)"/>
      <w:lvlJc w:val="left"/>
      <w:pPr>
        <w:ind w:left="1440" w:hanging="360"/>
      </w:pPr>
      <w:rPr>
        <w:rFonts w:ascii="Arial" w:hAnsi="Arial" w:hint="default"/>
        <w:spacing w:val="0"/>
        <w:w w:val="103"/>
        <w:sz w:val="21"/>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A11F6F"/>
    <w:multiLevelType w:val="hybridMultilevel"/>
    <w:tmpl w:val="08F60BF0"/>
    <w:lvl w:ilvl="0" w:tplc="04100015">
      <w:start w:val="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8A7CF5"/>
    <w:multiLevelType w:val="multilevel"/>
    <w:tmpl w:val="0410001F"/>
    <w:name w:val="WW8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F411AB"/>
    <w:multiLevelType w:val="hybridMultilevel"/>
    <w:tmpl w:val="F124733C"/>
    <w:lvl w:ilvl="0" w:tplc="9F224CC0">
      <w:numFmt w:val="bullet"/>
      <w:lvlText w:val="-"/>
      <w:lvlJc w:val="left"/>
      <w:pPr>
        <w:ind w:left="720" w:hanging="360"/>
      </w:pPr>
      <w:rPr>
        <w:rFonts w:ascii="Helvetica" w:eastAsia="Calibri" w:hAnsi="Helvetica" w:cs="Times New Roman" w:hint="default"/>
      </w:rPr>
    </w:lvl>
    <w:lvl w:ilvl="1" w:tplc="889A004C">
      <w:start w:val="1"/>
      <w:numFmt w:val="lowerLetter"/>
      <w:lvlText w:val="%2)"/>
      <w:lvlJc w:val="left"/>
      <w:pPr>
        <w:ind w:left="644" w:hanging="360"/>
      </w:pPr>
      <w:rPr>
        <w:rFonts w:ascii="Arial" w:hAnsi="Arial" w:hint="default"/>
        <w:spacing w:val="0"/>
        <w:w w:val="103"/>
        <w:sz w:val="21"/>
        <w:szCs w:val="1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6D7ECF"/>
    <w:multiLevelType w:val="hybridMultilevel"/>
    <w:tmpl w:val="626AFE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A5879D8"/>
    <w:multiLevelType w:val="multilevel"/>
    <w:tmpl w:val="35708CDE"/>
    <w:lvl w:ilvl="0">
      <w:start w:val="13"/>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761" w:hanging="108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575" w:hanging="144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389" w:hanging="1800"/>
      </w:pPr>
      <w:rPr>
        <w:rFonts w:hint="default"/>
      </w:rPr>
    </w:lvl>
    <w:lvl w:ilvl="8">
      <w:start w:val="1"/>
      <w:numFmt w:val="decimal"/>
      <w:lvlText w:val="%1.%2.%3.%4.%5.%6.%7.%8.%9"/>
      <w:lvlJc w:val="left"/>
      <w:pPr>
        <w:ind w:left="11616" w:hanging="1800"/>
      </w:pPr>
      <w:rPr>
        <w:rFonts w:hint="default"/>
      </w:rPr>
    </w:lvl>
  </w:abstractNum>
  <w:abstractNum w:abstractNumId="33" w15:restartNumberingAfterBreak="0">
    <w:nsid w:val="3C4F6A0E"/>
    <w:multiLevelType w:val="hybridMultilevel"/>
    <w:tmpl w:val="BD98F674"/>
    <w:lvl w:ilvl="0" w:tplc="A1F83F9C">
      <w:start w:val="1"/>
      <w:numFmt w:val="bullet"/>
      <w:lvlText w:val="-"/>
      <w:lvlJc w:val="left"/>
      <w:pPr>
        <w:ind w:left="1146" w:hanging="360"/>
      </w:pPr>
      <w:rPr>
        <w:rFonts w:ascii="Arial" w:eastAsia="Arial" w:hAnsi="Arial" w:hint="default"/>
        <w:w w:val="103"/>
        <w:sz w:val="15"/>
        <w:szCs w:val="15"/>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34" w15:restartNumberingAfterBreak="0">
    <w:nsid w:val="41C1478E"/>
    <w:multiLevelType w:val="multilevel"/>
    <w:tmpl w:val="0410001F"/>
    <w:name w:val="WW8Num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0214E5"/>
    <w:multiLevelType w:val="hybridMultilevel"/>
    <w:tmpl w:val="311C5A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77D5BF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37398C"/>
    <w:multiLevelType w:val="hybridMultilevel"/>
    <w:tmpl w:val="D8305608"/>
    <w:lvl w:ilvl="0" w:tplc="A1F83F9C">
      <w:start w:val="1"/>
      <w:numFmt w:val="bullet"/>
      <w:lvlText w:val="-"/>
      <w:lvlJc w:val="left"/>
      <w:pPr>
        <w:ind w:left="1146" w:hanging="360"/>
      </w:pPr>
      <w:rPr>
        <w:rFonts w:ascii="Arial" w:eastAsia="Arial" w:hAnsi="Arial" w:hint="default"/>
        <w:w w:val="103"/>
        <w:sz w:val="15"/>
        <w:szCs w:val="15"/>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38" w15:restartNumberingAfterBreak="0">
    <w:nsid w:val="48F40F4C"/>
    <w:multiLevelType w:val="hybridMultilevel"/>
    <w:tmpl w:val="2AE878FA"/>
    <w:lvl w:ilvl="0" w:tplc="A1F83F9C">
      <w:start w:val="1"/>
      <w:numFmt w:val="bullet"/>
      <w:lvlText w:val="-"/>
      <w:lvlJc w:val="left"/>
      <w:pPr>
        <w:ind w:left="1146" w:hanging="360"/>
      </w:pPr>
      <w:rPr>
        <w:rFonts w:ascii="Arial" w:eastAsia="Arial" w:hAnsi="Arial" w:hint="default"/>
        <w:w w:val="103"/>
        <w:sz w:val="15"/>
        <w:szCs w:val="15"/>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39" w15:restartNumberingAfterBreak="0">
    <w:nsid w:val="4D992343"/>
    <w:multiLevelType w:val="hybridMultilevel"/>
    <w:tmpl w:val="F364D588"/>
    <w:lvl w:ilvl="0" w:tplc="889A004C">
      <w:start w:val="1"/>
      <w:numFmt w:val="lowerLetter"/>
      <w:lvlText w:val="%1)"/>
      <w:lvlJc w:val="left"/>
      <w:pPr>
        <w:ind w:left="720" w:hanging="360"/>
      </w:pPr>
      <w:rPr>
        <w:rFonts w:ascii="Arial" w:hAnsi="Arial" w:hint="default"/>
        <w:spacing w:val="0"/>
        <w:w w:val="103"/>
        <w:sz w:val="21"/>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E816682"/>
    <w:multiLevelType w:val="multilevel"/>
    <w:tmpl w:val="97D422CE"/>
    <w:lvl w:ilvl="0">
      <w:start w:val="1"/>
      <w:numFmt w:val="bullet"/>
      <w:lvlText w:val=""/>
      <w:lvlJc w:val="left"/>
      <w:pPr>
        <w:ind w:left="780" w:hanging="360"/>
      </w:pPr>
      <w:rPr>
        <w:rFonts w:ascii="Symbol" w:hAnsi="Symbol" w:cs="Symbol" w:hint="default"/>
        <w:w w:val="100"/>
        <w:sz w:val="21"/>
        <w:szCs w:val="22"/>
        <w:lang w:val="it-IT" w:eastAsia="it-IT" w:bidi="it-I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1" w15:restartNumberingAfterBreak="0">
    <w:nsid w:val="4F7E4F36"/>
    <w:multiLevelType w:val="hybridMultilevel"/>
    <w:tmpl w:val="25267AD0"/>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533D9"/>
    <w:multiLevelType w:val="hybridMultilevel"/>
    <w:tmpl w:val="A6F0EBC6"/>
    <w:lvl w:ilvl="0" w:tplc="04100001">
      <w:start w:val="1"/>
      <w:numFmt w:val="bullet"/>
      <w:lvlText w:val=""/>
      <w:lvlJc w:val="left"/>
      <w:pPr>
        <w:ind w:left="2771"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7EB11EF"/>
    <w:multiLevelType w:val="hybridMultilevel"/>
    <w:tmpl w:val="85E418DE"/>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cs="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cs="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cs="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44" w15:restartNumberingAfterBreak="0">
    <w:nsid w:val="5E7038EB"/>
    <w:multiLevelType w:val="hybridMultilevel"/>
    <w:tmpl w:val="2E467B3E"/>
    <w:lvl w:ilvl="0" w:tplc="9F224CC0">
      <w:numFmt w:val="bullet"/>
      <w:pStyle w:val="Titolo"/>
      <w:lvlText w:val="-"/>
      <w:lvlJc w:val="left"/>
      <w:pPr>
        <w:ind w:left="720" w:hanging="360"/>
      </w:pPr>
      <w:rPr>
        <w:rFonts w:ascii="Helvetica" w:eastAsia="Calibri" w:hAnsi="Helvetica" w:cs="Times New Roman" w:hint="default"/>
      </w:rPr>
    </w:lvl>
    <w:lvl w:ilvl="1" w:tplc="04100003">
      <w:start w:val="1"/>
      <w:numFmt w:val="bullet"/>
      <w:lvlText w:val="o"/>
      <w:lvlJc w:val="left"/>
      <w:pPr>
        <w:ind w:left="644"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D843903"/>
    <w:multiLevelType w:val="hybridMultilevel"/>
    <w:tmpl w:val="BE9AC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5707DC"/>
    <w:multiLevelType w:val="hybridMultilevel"/>
    <w:tmpl w:val="8BF6C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0C5794A"/>
    <w:multiLevelType w:val="hybridMultilevel"/>
    <w:tmpl w:val="DBB69038"/>
    <w:lvl w:ilvl="0" w:tplc="A1F83F9C">
      <w:start w:val="1"/>
      <w:numFmt w:val="bullet"/>
      <w:lvlText w:val="-"/>
      <w:lvlJc w:val="left"/>
      <w:pPr>
        <w:ind w:left="1146" w:hanging="360"/>
      </w:pPr>
      <w:rPr>
        <w:rFonts w:ascii="Arial" w:eastAsia="Arial" w:hAnsi="Arial" w:hint="default"/>
        <w:w w:val="103"/>
        <w:sz w:val="15"/>
        <w:szCs w:val="15"/>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8" w15:restartNumberingAfterBreak="0">
    <w:nsid w:val="77472365"/>
    <w:multiLevelType w:val="hybridMultilevel"/>
    <w:tmpl w:val="06B6F0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92718BA"/>
    <w:multiLevelType w:val="hybridMultilevel"/>
    <w:tmpl w:val="EBFA8B2E"/>
    <w:lvl w:ilvl="0" w:tplc="F57C3A80">
      <w:start w:val="1"/>
      <w:numFmt w:val="bullet"/>
      <w:pStyle w:val="Elencopuntato"/>
      <w:lvlText w:val=""/>
      <w:lvlJc w:val="left"/>
      <w:pPr>
        <w:ind w:left="360" w:hanging="360"/>
      </w:pPr>
      <w:rPr>
        <w:rFonts w:ascii="Symbol" w:hAnsi="Symbol" w:cs="Symbol" w:hint="default"/>
        <w:w w:val="103"/>
        <w:sz w:val="22"/>
        <w:szCs w:val="22"/>
      </w:rPr>
    </w:lvl>
    <w:lvl w:ilvl="1" w:tplc="04100019" w:tentative="1">
      <w:start w:val="1"/>
      <w:numFmt w:val="lowerLetter"/>
      <w:lvlText w:val="%2."/>
      <w:lvlJc w:val="left"/>
      <w:pPr>
        <w:ind w:left="1419" w:hanging="360"/>
      </w:pPr>
    </w:lvl>
    <w:lvl w:ilvl="2" w:tplc="0410001B" w:tentative="1">
      <w:start w:val="1"/>
      <w:numFmt w:val="lowerRoman"/>
      <w:lvlText w:val="%3."/>
      <w:lvlJc w:val="right"/>
      <w:pPr>
        <w:ind w:left="2139" w:hanging="180"/>
      </w:pPr>
    </w:lvl>
    <w:lvl w:ilvl="3" w:tplc="0410000F" w:tentative="1">
      <w:start w:val="1"/>
      <w:numFmt w:val="decimal"/>
      <w:lvlText w:val="%4."/>
      <w:lvlJc w:val="left"/>
      <w:pPr>
        <w:ind w:left="2859" w:hanging="360"/>
      </w:pPr>
    </w:lvl>
    <w:lvl w:ilvl="4" w:tplc="04100019" w:tentative="1">
      <w:start w:val="1"/>
      <w:numFmt w:val="lowerLetter"/>
      <w:lvlText w:val="%5."/>
      <w:lvlJc w:val="left"/>
      <w:pPr>
        <w:ind w:left="3579" w:hanging="360"/>
      </w:pPr>
    </w:lvl>
    <w:lvl w:ilvl="5" w:tplc="0410001B" w:tentative="1">
      <w:start w:val="1"/>
      <w:numFmt w:val="lowerRoman"/>
      <w:lvlText w:val="%6."/>
      <w:lvlJc w:val="right"/>
      <w:pPr>
        <w:ind w:left="4299" w:hanging="180"/>
      </w:pPr>
    </w:lvl>
    <w:lvl w:ilvl="6" w:tplc="0410000F" w:tentative="1">
      <w:start w:val="1"/>
      <w:numFmt w:val="decimal"/>
      <w:lvlText w:val="%7."/>
      <w:lvlJc w:val="left"/>
      <w:pPr>
        <w:ind w:left="5019" w:hanging="360"/>
      </w:pPr>
    </w:lvl>
    <w:lvl w:ilvl="7" w:tplc="04100019" w:tentative="1">
      <w:start w:val="1"/>
      <w:numFmt w:val="lowerLetter"/>
      <w:lvlText w:val="%8."/>
      <w:lvlJc w:val="left"/>
      <w:pPr>
        <w:ind w:left="5739" w:hanging="360"/>
      </w:pPr>
    </w:lvl>
    <w:lvl w:ilvl="8" w:tplc="0410001B" w:tentative="1">
      <w:start w:val="1"/>
      <w:numFmt w:val="lowerRoman"/>
      <w:lvlText w:val="%9."/>
      <w:lvlJc w:val="right"/>
      <w:pPr>
        <w:ind w:left="6459" w:hanging="180"/>
      </w:pPr>
    </w:lvl>
  </w:abstractNum>
  <w:abstractNum w:abstractNumId="50" w15:restartNumberingAfterBreak="0">
    <w:nsid w:val="7AAD0A70"/>
    <w:multiLevelType w:val="hybridMultilevel"/>
    <w:tmpl w:val="A4B8917C"/>
    <w:lvl w:ilvl="0" w:tplc="FFFFFFFF">
      <w:start w:val="2"/>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7B500C9A"/>
    <w:multiLevelType w:val="hybridMultilevel"/>
    <w:tmpl w:val="A6EAE718"/>
    <w:lvl w:ilvl="0" w:tplc="95E299B8">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6916697">
    <w:abstractNumId w:val="49"/>
  </w:num>
  <w:num w:numId="2" w16cid:durableId="1984697061">
    <w:abstractNumId w:val="36"/>
  </w:num>
  <w:num w:numId="3" w16cid:durableId="1358317100">
    <w:abstractNumId w:val="24"/>
  </w:num>
  <w:num w:numId="4" w16cid:durableId="933244201">
    <w:abstractNumId w:val="44"/>
  </w:num>
  <w:num w:numId="5" w16cid:durableId="1789085692">
    <w:abstractNumId w:val="42"/>
  </w:num>
  <w:num w:numId="6" w16cid:durableId="1628000787">
    <w:abstractNumId w:val="43"/>
  </w:num>
  <w:num w:numId="7" w16cid:durableId="1644043726">
    <w:abstractNumId w:val="22"/>
  </w:num>
  <w:num w:numId="8" w16cid:durableId="1746796991">
    <w:abstractNumId w:val="35"/>
  </w:num>
  <w:num w:numId="9" w16cid:durableId="700939840">
    <w:abstractNumId w:val="31"/>
  </w:num>
  <w:num w:numId="10" w16cid:durableId="2042703043">
    <w:abstractNumId w:val="47"/>
  </w:num>
  <w:num w:numId="11" w16cid:durableId="338972764">
    <w:abstractNumId w:val="48"/>
  </w:num>
  <w:num w:numId="12" w16cid:durableId="2052420196">
    <w:abstractNumId w:val="46"/>
  </w:num>
  <w:num w:numId="13" w16cid:durableId="426928168">
    <w:abstractNumId w:val="20"/>
  </w:num>
  <w:num w:numId="14" w16cid:durableId="242953270">
    <w:abstractNumId w:val="37"/>
  </w:num>
  <w:num w:numId="15" w16cid:durableId="946425638">
    <w:abstractNumId w:val="33"/>
  </w:num>
  <w:num w:numId="16" w16cid:durableId="1160269229">
    <w:abstractNumId w:val="38"/>
  </w:num>
  <w:num w:numId="17" w16cid:durableId="680743022">
    <w:abstractNumId w:val="18"/>
  </w:num>
  <w:num w:numId="18" w16cid:durableId="70975511">
    <w:abstractNumId w:val="32"/>
  </w:num>
  <w:num w:numId="19" w16cid:durableId="355275926">
    <w:abstractNumId w:val="14"/>
  </w:num>
  <w:num w:numId="20" w16cid:durableId="2014453165">
    <w:abstractNumId w:val="45"/>
  </w:num>
  <w:num w:numId="21" w16cid:durableId="1498495140">
    <w:abstractNumId w:val="22"/>
  </w:num>
  <w:num w:numId="22" w16cid:durableId="198593691">
    <w:abstractNumId w:val="15"/>
  </w:num>
  <w:num w:numId="23" w16cid:durableId="1385107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2833887">
    <w:abstractNumId w:val="22"/>
  </w:num>
  <w:num w:numId="25" w16cid:durableId="2687068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6564606">
    <w:abstractNumId w:val="22"/>
  </w:num>
  <w:num w:numId="27" w16cid:durableId="1742174532">
    <w:abstractNumId w:val="25"/>
  </w:num>
  <w:num w:numId="28" w16cid:durableId="1826704167">
    <w:abstractNumId w:val="26"/>
  </w:num>
  <w:num w:numId="29" w16cid:durableId="1890723917">
    <w:abstractNumId w:val="51"/>
  </w:num>
  <w:num w:numId="30" w16cid:durableId="1440491477">
    <w:abstractNumId w:val="16"/>
  </w:num>
  <w:num w:numId="31" w16cid:durableId="1064063933">
    <w:abstractNumId w:val="28"/>
  </w:num>
  <w:num w:numId="32" w16cid:durableId="590701882">
    <w:abstractNumId w:val="30"/>
  </w:num>
  <w:num w:numId="33" w16cid:durableId="1490828125">
    <w:abstractNumId w:val="39"/>
  </w:num>
  <w:num w:numId="34" w16cid:durableId="482501751">
    <w:abstractNumId w:val="21"/>
  </w:num>
  <w:num w:numId="35" w16cid:durableId="1675109891">
    <w:abstractNumId w:val="27"/>
  </w:num>
  <w:num w:numId="36" w16cid:durableId="1350567825">
    <w:abstractNumId w:val="44"/>
  </w:num>
  <w:num w:numId="37" w16cid:durableId="724371814">
    <w:abstractNumId w:val="50"/>
  </w:num>
  <w:num w:numId="38" w16cid:durableId="993799059">
    <w:abstractNumId w:val="41"/>
  </w:num>
  <w:num w:numId="39" w16cid:durableId="562183474">
    <w:abstractNumId w:val="19"/>
  </w:num>
  <w:num w:numId="40" w16cid:durableId="27226087">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E7"/>
    <w:rsid w:val="00003FCB"/>
    <w:rsid w:val="00004B61"/>
    <w:rsid w:val="000057AF"/>
    <w:rsid w:val="00007632"/>
    <w:rsid w:val="000079DA"/>
    <w:rsid w:val="0001017A"/>
    <w:rsid w:val="00010678"/>
    <w:rsid w:val="0001495A"/>
    <w:rsid w:val="00023904"/>
    <w:rsid w:val="00027AA1"/>
    <w:rsid w:val="000373BA"/>
    <w:rsid w:val="00044B38"/>
    <w:rsid w:val="00050546"/>
    <w:rsid w:val="00054728"/>
    <w:rsid w:val="0006439E"/>
    <w:rsid w:val="000653AC"/>
    <w:rsid w:val="00072FB9"/>
    <w:rsid w:val="00074F72"/>
    <w:rsid w:val="00080A0A"/>
    <w:rsid w:val="00081B7F"/>
    <w:rsid w:val="000855C0"/>
    <w:rsid w:val="000A04C4"/>
    <w:rsid w:val="000B29F2"/>
    <w:rsid w:val="000B6B02"/>
    <w:rsid w:val="000C2466"/>
    <w:rsid w:val="000C3820"/>
    <w:rsid w:val="000C5D8E"/>
    <w:rsid w:val="000D3E95"/>
    <w:rsid w:val="000D477E"/>
    <w:rsid w:val="000E4D76"/>
    <w:rsid w:val="000F75FA"/>
    <w:rsid w:val="001004DD"/>
    <w:rsid w:val="00102DC4"/>
    <w:rsid w:val="0010591D"/>
    <w:rsid w:val="00106312"/>
    <w:rsid w:val="00114D12"/>
    <w:rsid w:val="001162B0"/>
    <w:rsid w:val="0011673E"/>
    <w:rsid w:val="001277E3"/>
    <w:rsid w:val="00130AE3"/>
    <w:rsid w:val="001322FD"/>
    <w:rsid w:val="00134434"/>
    <w:rsid w:val="0013542D"/>
    <w:rsid w:val="001355E1"/>
    <w:rsid w:val="00135E4F"/>
    <w:rsid w:val="0013614E"/>
    <w:rsid w:val="0013658B"/>
    <w:rsid w:val="00140D7B"/>
    <w:rsid w:val="00143DC4"/>
    <w:rsid w:val="00146A6C"/>
    <w:rsid w:val="00155C58"/>
    <w:rsid w:val="0015610A"/>
    <w:rsid w:val="00164117"/>
    <w:rsid w:val="00167920"/>
    <w:rsid w:val="0017066C"/>
    <w:rsid w:val="00182889"/>
    <w:rsid w:val="00183F6B"/>
    <w:rsid w:val="001944FC"/>
    <w:rsid w:val="001A4C1C"/>
    <w:rsid w:val="001C2126"/>
    <w:rsid w:val="001D1568"/>
    <w:rsid w:val="001D291D"/>
    <w:rsid w:val="001E1209"/>
    <w:rsid w:val="001E4D94"/>
    <w:rsid w:val="001E58EF"/>
    <w:rsid w:val="001F685E"/>
    <w:rsid w:val="00222C5E"/>
    <w:rsid w:val="00222CC3"/>
    <w:rsid w:val="0022385D"/>
    <w:rsid w:val="00223F92"/>
    <w:rsid w:val="0022478B"/>
    <w:rsid w:val="002247DE"/>
    <w:rsid w:val="00224D8D"/>
    <w:rsid w:val="00233AAF"/>
    <w:rsid w:val="00234AD0"/>
    <w:rsid w:val="00240295"/>
    <w:rsid w:val="00242557"/>
    <w:rsid w:val="00244E93"/>
    <w:rsid w:val="00245343"/>
    <w:rsid w:val="00251001"/>
    <w:rsid w:val="00251CE7"/>
    <w:rsid w:val="00251F3A"/>
    <w:rsid w:val="00253AD6"/>
    <w:rsid w:val="00255D78"/>
    <w:rsid w:val="00265878"/>
    <w:rsid w:val="002C36A3"/>
    <w:rsid w:val="002C37D3"/>
    <w:rsid w:val="002D331E"/>
    <w:rsid w:val="002E4A49"/>
    <w:rsid w:val="002E4D3A"/>
    <w:rsid w:val="002E65EC"/>
    <w:rsid w:val="002F321E"/>
    <w:rsid w:val="002F799F"/>
    <w:rsid w:val="0031065F"/>
    <w:rsid w:val="00312B79"/>
    <w:rsid w:val="00316D37"/>
    <w:rsid w:val="003170E7"/>
    <w:rsid w:val="003318BD"/>
    <w:rsid w:val="00331B3E"/>
    <w:rsid w:val="003356C6"/>
    <w:rsid w:val="00344730"/>
    <w:rsid w:val="00345889"/>
    <w:rsid w:val="00351F34"/>
    <w:rsid w:val="00353D2E"/>
    <w:rsid w:val="0035468E"/>
    <w:rsid w:val="00363E40"/>
    <w:rsid w:val="00366ECA"/>
    <w:rsid w:val="00374DC3"/>
    <w:rsid w:val="00395D17"/>
    <w:rsid w:val="003A1CF5"/>
    <w:rsid w:val="003B7465"/>
    <w:rsid w:val="003C328B"/>
    <w:rsid w:val="003C7F1A"/>
    <w:rsid w:val="003D2EB4"/>
    <w:rsid w:val="003E5457"/>
    <w:rsid w:val="004015BE"/>
    <w:rsid w:val="00412890"/>
    <w:rsid w:val="00412901"/>
    <w:rsid w:val="00413DB1"/>
    <w:rsid w:val="0042464B"/>
    <w:rsid w:val="004254BE"/>
    <w:rsid w:val="00430DFB"/>
    <w:rsid w:val="00451FB0"/>
    <w:rsid w:val="0045228B"/>
    <w:rsid w:val="00455443"/>
    <w:rsid w:val="00455763"/>
    <w:rsid w:val="00456195"/>
    <w:rsid w:val="004652B6"/>
    <w:rsid w:val="00466B20"/>
    <w:rsid w:val="00473D44"/>
    <w:rsid w:val="00475FB4"/>
    <w:rsid w:val="004920FA"/>
    <w:rsid w:val="004A7490"/>
    <w:rsid w:val="004C28B6"/>
    <w:rsid w:val="004C528B"/>
    <w:rsid w:val="004C58AE"/>
    <w:rsid w:val="004C6256"/>
    <w:rsid w:val="004D47FF"/>
    <w:rsid w:val="004D7FCC"/>
    <w:rsid w:val="004E38EF"/>
    <w:rsid w:val="004E691C"/>
    <w:rsid w:val="004E72EB"/>
    <w:rsid w:val="004E73A6"/>
    <w:rsid w:val="004F0CC9"/>
    <w:rsid w:val="004F1DE7"/>
    <w:rsid w:val="00500C1B"/>
    <w:rsid w:val="005111C3"/>
    <w:rsid w:val="00512412"/>
    <w:rsid w:val="00535724"/>
    <w:rsid w:val="00544E24"/>
    <w:rsid w:val="00546798"/>
    <w:rsid w:val="00547C4B"/>
    <w:rsid w:val="00551D56"/>
    <w:rsid w:val="00567CFF"/>
    <w:rsid w:val="00590579"/>
    <w:rsid w:val="0059071F"/>
    <w:rsid w:val="00595940"/>
    <w:rsid w:val="005A2994"/>
    <w:rsid w:val="005A3049"/>
    <w:rsid w:val="005A4F72"/>
    <w:rsid w:val="005A723B"/>
    <w:rsid w:val="005B0A06"/>
    <w:rsid w:val="005B7713"/>
    <w:rsid w:val="005E517A"/>
    <w:rsid w:val="005E5476"/>
    <w:rsid w:val="005E6256"/>
    <w:rsid w:val="005E6E59"/>
    <w:rsid w:val="005F050E"/>
    <w:rsid w:val="005F3C9C"/>
    <w:rsid w:val="005F6015"/>
    <w:rsid w:val="00600AA1"/>
    <w:rsid w:val="006132CC"/>
    <w:rsid w:val="006136A3"/>
    <w:rsid w:val="00626966"/>
    <w:rsid w:val="00626DB8"/>
    <w:rsid w:val="006306D8"/>
    <w:rsid w:val="00630A02"/>
    <w:rsid w:val="00637A97"/>
    <w:rsid w:val="0064683D"/>
    <w:rsid w:val="00654C07"/>
    <w:rsid w:val="0066142F"/>
    <w:rsid w:val="0066625C"/>
    <w:rsid w:val="00667658"/>
    <w:rsid w:val="00667D59"/>
    <w:rsid w:val="00670C5D"/>
    <w:rsid w:val="00671280"/>
    <w:rsid w:val="00676C95"/>
    <w:rsid w:val="006A68BD"/>
    <w:rsid w:val="006A6C9A"/>
    <w:rsid w:val="006A7260"/>
    <w:rsid w:val="006C5307"/>
    <w:rsid w:val="006C6DA5"/>
    <w:rsid w:val="006E26CE"/>
    <w:rsid w:val="006E59A6"/>
    <w:rsid w:val="0070029B"/>
    <w:rsid w:val="0070165C"/>
    <w:rsid w:val="00704887"/>
    <w:rsid w:val="00706EAA"/>
    <w:rsid w:val="00716E5F"/>
    <w:rsid w:val="0072109F"/>
    <w:rsid w:val="00721B41"/>
    <w:rsid w:val="007221B8"/>
    <w:rsid w:val="00722911"/>
    <w:rsid w:val="00722AB3"/>
    <w:rsid w:val="00726C29"/>
    <w:rsid w:val="007336B9"/>
    <w:rsid w:val="00751D6B"/>
    <w:rsid w:val="007777EE"/>
    <w:rsid w:val="007930D3"/>
    <w:rsid w:val="00795BD6"/>
    <w:rsid w:val="007A2B5C"/>
    <w:rsid w:val="007A6979"/>
    <w:rsid w:val="007B41E2"/>
    <w:rsid w:val="007C1266"/>
    <w:rsid w:val="007C165C"/>
    <w:rsid w:val="007C4E32"/>
    <w:rsid w:val="007C6F14"/>
    <w:rsid w:val="007D3B1C"/>
    <w:rsid w:val="007F1B01"/>
    <w:rsid w:val="0080190F"/>
    <w:rsid w:val="00814CCC"/>
    <w:rsid w:val="00816216"/>
    <w:rsid w:val="00816AB7"/>
    <w:rsid w:val="00821CC8"/>
    <w:rsid w:val="00822CA2"/>
    <w:rsid w:val="0082332B"/>
    <w:rsid w:val="008375D6"/>
    <w:rsid w:val="008408FA"/>
    <w:rsid w:val="00845D56"/>
    <w:rsid w:val="00846A45"/>
    <w:rsid w:val="00853CA3"/>
    <w:rsid w:val="008611E3"/>
    <w:rsid w:val="00861D38"/>
    <w:rsid w:val="00871371"/>
    <w:rsid w:val="008717B0"/>
    <w:rsid w:val="0087216A"/>
    <w:rsid w:val="008774E1"/>
    <w:rsid w:val="0089553C"/>
    <w:rsid w:val="008956CC"/>
    <w:rsid w:val="00896EB8"/>
    <w:rsid w:val="008A43AC"/>
    <w:rsid w:val="008B2474"/>
    <w:rsid w:val="008C308D"/>
    <w:rsid w:val="008C7EB2"/>
    <w:rsid w:val="008D4CDF"/>
    <w:rsid w:val="008E0510"/>
    <w:rsid w:val="008E3234"/>
    <w:rsid w:val="008F23AD"/>
    <w:rsid w:val="0090200C"/>
    <w:rsid w:val="00902C39"/>
    <w:rsid w:val="009063F3"/>
    <w:rsid w:val="009176FD"/>
    <w:rsid w:val="009214CA"/>
    <w:rsid w:val="009267EC"/>
    <w:rsid w:val="009272E5"/>
    <w:rsid w:val="009273E7"/>
    <w:rsid w:val="00930339"/>
    <w:rsid w:val="00934A29"/>
    <w:rsid w:val="009506ED"/>
    <w:rsid w:val="009615FD"/>
    <w:rsid w:val="00963B04"/>
    <w:rsid w:val="00965115"/>
    <w:rsid w:val="009656E5"/>
    <w:rsid w:val="00970376"/>
    <w:rsid w:val="00991B91"/>
    <w:rsid w:val="0099396E"/>
    <w:rsid w:val="00993F02"/>
    <w:rsid w:val="009A475B"/>
    <w:rsid w:val="009B4113"/>
    <w:rsid w:val="009C0079"/>
    <w:rsid w:val="009C69CD"/>
    <w:rsid w:val="009E3F7E"/>
    <w:rsid w:val="009F37E6"/>
    <w:rsid w:val="00A0664E"/>
    <w:rsid w:val="00A21FD1"/>
    <w:rsid w:val="00A242B0"/>
    <w:rsid w:val="00A243C1"/>
    <w:rsid w:val="00A277B6"/>
    <w:rsid w:val="00A30031"/>
    <w:rsid w:val="00A30310"/>
    <w:rsid w:val="00A34C91"/>
    <w:rsid w:val="00A71CFC"/>
    <w:rsid w:val="00A71D14"/>
    <w:rsid w:val="00A913CA"/>
    <w:rsid w:val="00A9208C"/>
    <w:rsid w:val="00A92FF8"/>
    <w:rsid w:val="00A94380"/>
    <w:rsid w:val="00A949C4"/>
    <w:rsid w:val="00A97EBC"/>
    <w:rsid w:val="00AA29B6"/>
    <w:rsid w:val="00AA54F6"/>
    <w:rsid w:val="00AB3642"/>
    <w:rsid w:val="00AB3E54"/>
    <w:rsid w:val="00AB5AB1"/>
    <w:rsid w:val="00AD00AE"/>
    <w:rsid w:val="00AD047D"/>
    <w:rsid w:val="00AE12FC"/>
    <w:rsid w:val="00B00C87"/>
    <w:rsid w:val="00B067AF"/>
    <w:rsid w:val="00B10D98"/>
    <w:rsid w:val="00B15FD6"/>
    <w:rsid w:val="00B2079F"/>
    <w:rsid w:val="00B2657B"/>
    <w:rsid w:val="00B33E1C"/>
    <w:rsid w:val="00B3567F"/>
    <w:rsid w:val="00B36C75"/>
    <w:rsid w:val="00B415BE"/>
    <w:rsid w:val="00B45141"/>
    <w:rsid w:val="00B45E97"/>
    <w:rsid w:val="00B5170B"/>
    <w:rsid w:val="00B54309"/>
    <w:rsid w:val="00B56381"/>
    <w:rsid w:val="00B56D18"/>
    <w:rsid w:val="00B7142A"/>
    <w:rsid w:val="00B74C28"/>
    <w:rsid w:val="00B801DA"/>
    <w:rsid w:val="00B91075"/>
    <w:rsid w:val="00B927E1"/>
    <w:rsid w:val="00B97304"/>
    <w:rsid w:val="00BA3F9B"/>
    <w:rsid w:val="00BA6D59"/>
    <w:rsid w:val="00BB092A"/>
    <w:rsid w:val="00BD2B9A"/>
    <w:rsid w:val="00BD4134"/>
    <w:rsid w:val="00BD63DD"/>
    <w:rsid w:val="00BE2051"/>
    <w:rsid w:val="00BE62F6"/>
    <w:rsid w:val="00BF021B"/>
    <w:rsid w:val="00BF1A3E"/>
    <w:rsid w:val="00C046D6"/>
    <w:rsid w:val="00C14886"/>
    <w:rsid w:val="00C17C5C"/>
    <w:rsid w:val="00C352FC"/>
    <w:rsid w:val="00C35410"/>
    <w:rsid w:val="00C3721F"/>
    <w:rsid w:val="00C53050"/>
    <w:rsid w:val="00C53342"/>
    <w:rsid w:val="00C67ABB"/>
    <w:rsid w:val="00C72271"/>
    <w:rsid w:val="00C75D59"/>
    <w:rsid w:val="00C75F26"/>
    <w:rsid w:val="00C82038"/>
    <w:rsid w:val="00C939FE"/>
    <w:rsid w:val="00C95A5D"/>
    <w:rsid w:val="00CA0977"/>
    <w:rsid w:val="00CA21A8"/>
    <w:rsid w:val="00CB4605"/>
    <w:rsid w:val="00CC1ECE"/>
    <w:rsid w:val="00CC78C3"/>
    <w:rsid w:val="00CD170F"/>
    <w:rsid w:val="00CD3859"/>
    <w:rsid w:val="00CD3A40"/>
    <w:rsid w:val="00CD4E9F"/>
    <w:rsid w:val="00CE4F4D"/>
    <w:rsid w:val="00CF2F27"/>
    <w:rsid w:val="00CF6D7A"/>
    <w:rsid w:val="00D0108B"/>
    <w:rsid w:val="00D03C35"/>
    <w:rsid w:val="00D05F3D"/>
    <w:rsid w:val="00D10421"/>
    <w:rsid w:val="00D11CEA"/>
    <w:rsid w:val="00D24A52"/>
    <w:rsid w:val="00D25792"/>
    <w:rsid w:val="00D313AD"/>
    <w:rsid w:val="00D32BFD"/>
    <w:rsid w:val="00D339FB"/>
    <w:rsid w:val="00D33CDB"/>
    <w:rsid w:val="00D34C24"/>
    <w:rsid w:val="00D373C3"/>
    <w:rsid w:val="00D40594"/>
    <w:rsid w:val="00D47542"/>
    <w:rsid w:val="00D546AB"/>
    <w:rsid w:val="00D5559A"/>
    <w:rsid w:val="00D6081E"/>
    <w:rsid w:val="00D61A65"/>
    <w:rsid w:val="00D673F4"/>
    <w:rsid w:val="00D67438"/>
    <w:rsid w:val="00D725C8"/>
    <w:rsid w:val="00D72CC4"/>
    <w:rsid w:val="00D73660"/>
    <w:rsid w:val="00D76A79"/>
    <w:rsid w:val="00D907A5"/>
    <w:rsid w:val="00D918B1"/>
    <w:rsid w:val="00D9558B"/>
    <w:rsid w:val="00DA01F9"/>
    <w:rsid w:val="00DA4806"/>
    <w:rsid w:val="00DB29AE"/>
    <w:rsid w:val="00DC3D69"/>
    <w:rsid w:val="00DC561D"/>
    <w:rsid w:val="00DC6890"/>
    <w:rsid w:val="00DE3017"/>
    <w:rsid w:val="00DE4640"/>
    <w:rsid w:val="00E02E4A"/>
    <w:rsid w:val="00E15F01"/>
    <w:rsid w:val="00E20DC4"/>
    <w:rsid w:val="00E22395"/>
    <w:rsid w:val="00E2241F"/>
    <w:rsid w:val="00E2552F"/>
    <w:rsid w:val="00E360BC"/>
    <w:rsid w:val="00E422B6"/>
    <w:rsid w:val="00E42BA9"/>
    <w:rsid w:val="00E5679D"/>
    <w:rsid w:val="00E57B86"/>
    <w:rsid w:val="00E61DC8"/>
    <w:rsid w:val="00E65BE0"/>
    <w:rsid w:val="00E70FF0"/>
    <w:rsid w:val="00E74C0E"/>
    <w:rsid w:val="00E74DE3"/>
    <w:rsid w:val="00E765D8"/>
    <w:rsid w:val="00E77D5E"/>
    <w:rsid w:val="00E80F73"/>
    <w:rsid w:val="00E81C3E"/>
    <w:rsid w:val="00E9192E"/>
    <w:rsid w:val="00EA0D14"/>
    <w:rsid w:val="00EB45B5"/>
    <w:rsid w:val="00EB5E2F"/>
    <w:rsid w:val="00EC6E1E"/>
    <w:rsid w:val="00ED037C"/>
    <w:rsid w:val="00ED65CD"/>
    <w:rsid w:val="00EE1850"/>
    <w:rsid w:val="00EE4134"/>
    <w:rsid w:val="00EE4F18"/>
    <w:rsid w:val="00EF089F"/>
    <w:rsid w:val="00EF216C"/>
    <w:rsid w:val="00F01BF3"/>
    <w:rsid w:val="00F01C08"/>
    <w:rsid w:val="00F11E0B"/>
    <w:rsid w:val="00F133F1"/>
    <w:rsid w:val="00F2285D"/>
    <w:rsid w:val="00F27A85"/>
    <w:rsid w:val="00F431F1"/>
    <w:rsid w:val="00F467E5"/>
    <w:rsid w:val="00F56D78"/>
    <w:rsid w:val="00F62E2D"/>
    <w:rsid w:val="00F63125"/>
    <w:rsid w:val="00F66AB8"/>
    <w:rsid w:val="00F913BA"/>
    <w:rsid w:val="00F95F03"/>
    <w:rsid w:val="00F9718B"/>
    <w:rsid w:val="00FA159D"/>
    <w:rsid w:val="00FA4B52"/>
    <w:rsid w:val="00FB4DDC"/>
    <w:rsid w:val="00FB6658"/>
    <w:rsid w:val="00FC3144"/>
    <w:rsid w:val="00FC5937"/>
    <w:rsid w:val="00FC5C52"/>
    <w:rsid w:val="00FD3F19"/>
    <w:rsid w:val="00FE125F"/>
    <w:rsid w:val="00FE6B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EA5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21F"/>
    <w:pPr>
      <w:spacing w:after="120" w:line="320" w:lineRule="exact"/>
      <w:jc w:val="both"/>
    </w:pPr>
    <w:rPr>
      <w:rFonts w:ascii="Arial" w:eastAsia="Times New Roman" w:hAnsi="Arial" w:cs="Times New Roman"/>
      <w:sz w:val="22"/>
      <w:szCs w:val="22"/>
      <w:lang w:eastAsia="it-IT"/>
    </w:rPr>
  </w:style>
  <w:style w:type="paragraph" w:styleId="Titolo1">
    <w:name w:val="heading 1"/>
    <w:aliases w:val="par. 1.1"/>
    <w:basedOn w:val="Normale"/>
    <w:next w:val="Normale"/>
    <w:link w:val="Titolo1Carattere"/>
    <w:uiPriority w:val="9"/>
    <w:qFormat/>
    <w:rsid w:val="0017066C"/>
    <w:pPr>
      <w:keepNext/>
      <w:keepLines/>
      <w:numPr>
        <w:numId w:val="7"/>
      </w:numPr>
      <w:spacing w:before="240" w:after="40" w:line="240" w:lineRule="auto"/>
      <w:outlineLvl w:val="0"/>
    </w:pPr>
    <w:rPr>
      <w:rFonts w:eastAsia="SimSun"/>
      <w:b/>
      <w:sz w:val="24"/>
      <w:szCs w:val="24"/>
    </w:rPr>
  </w:style>
  <w:style w:type="paragraph" w:styleId="Titolo2">
    <w:name w:val="heading 2"/>
    <w:basedOn w:val="Normale"/>
    <w:next w:val="Normale"/>
    <w:link w:val="Titolo2Carattere"/>
    <w:uiPriority w:val="9"/>
    <w:qFormat/>
    <w:rsid w:val="00183F6B"/>
    <w:pPr>
      <w:keepNext/>
      <w:numPr>
        <w:ilvl w:val="1"/>
        <w:numId w:val="7"/>
      </w:numPr>
      <w:spacing w:after="0" w:line="360" w:lineRule="auto"/>
      <w:jc w:val="left"/>
      <w:outlineLvl w:val="1"/>
    </w:pPr>
    <w:rPr>
      <w:b/>
      <w:sz w:val="24"/>
      <w:szCs w:val="24"/>
    </w:rPr>
  </w:style>
  <w:style w:type="paragraph" w:styleId="Titolo3">
    <w:name w:val="heading 3"/>
    <w:basedOn w:val="Titolo2"/>
    <w:next w:val="Normale"/>
    <w:link w:val="Titolo3Carattere"/>
    <w:uiPriority w:val="9"/>
    <w:qFormat/>
    <w:rsid w:val="00244E93"/>
    <w:pPr>
      <w:keepLines/>
      <w:numPr>
        <w:ilvl w:val="2"/>
      </w:numPr>
      <w:spacing w:before="40" w:line="240" w:lineRule="auto"/>
      <w:outlineLvl w:val="2"/>
    </w:pPr>
    <w:rPr>
      <w:b w:val="0"/>
      <w:u w:val="single"/>
    </w:rPr>
  </w:style>
  <w:style w:type="paragraph" w:styleId="Titolo4">
    <w:name w:val="heading 4"/>
    <w:basedOn w:val="Normale"/>
    <w:next w:val="Normale"/>
    <w:link w:val="Titolo4Carattere"/>
    <w:uiPriority w:val="9"/>
    <w:rsid w:val="00183F6B"/>
    <w:pPr>
      <w:keepNext/>
      <w:widowControl w:val="0"/>
      <w:numPr>
        <w:ilvl w:val="3"/>
        <w:numId w:val="7"/>
      </w:numPr>
      <w:spacing w:before="240" w:after="60" w:line="240" w:lineRule="auto"/>
      <w:outlineLvl w:val="3"/>
    </w:pPr>
    <w:rPr>
      <w:rFonts w:ascii="Calibri" w:hAnsi="Calibri" w:cs="Calibri"/>
      <w:b/>
      <w:bCs/>
      <w:sz w:val="28"/>
      <w:szCs w:val="28"/>
    </w:rPr>
  </w:style>
  <w:style w:type="paragraph" w:styleId="Titolo5">
    <w:name w:val="heading 5"/>
    <w:basedOn w:val="Normale"/>
    <w:next w:val="Normale"/>
    <w:link w:val="Titolo5Carattere"/>
    <w:uiPriority w:val="9"/>
    <w:rsid w:val="00183F6B"/>
    <w:pPr>
      <w:keepNext/>
      <w:numPr>
        <w:ilvl w:val="4"/>
        <w:numId w:val="7"/>
      </w:numPr>
      <w:tabs>
        <w:tab w:val="left" w:pos="7655"/>
        <w:tab w:val="left" w:pos="7938"/>
        <w:tab w:val="left" w:pos="8505"/>
        <w:tab w:val="left" w:pos="8789"/>
      </w:tabs>
      <w:spacing w:after="0" w:line="360" w:lineRule="auto"/>
      <w:outlineLvl w:val="4"/>
    </w:pPr>
    <w:rPr>
      <w:sz w:val="24"/>
      <w:szCs w:val="24"/>
    </w:rPr>
  </w:style>
  <w:style w:type="paragraph" w:styleId="Titolo6">
    <w:name w:val="heading 6"/>
    <w:basedOn w:val="Normale"/>
    <w:next w:val="Normale"/>
    <w:link w:val="Titolo6Carattere"/>
    <w:uiPriority w:val="9"/>
    <w:rsid w:val="00183F6B"/>
    <w:pPr>
      <w:keepNext/>
      <w:widowControl w:val="0"/>
      <w:numPr>
        <w:ilvl w:val="5"/>
        <w:numId w:val="7"/>
      </w:numPr>
      <w:spacing w:after="0" w:line="360" w:lineRule="auto"/>
      <w:jc w:val="center"/>
      <w:outlineLvl w:val="5"/>
    </w:pPr>
    <w:rPr>
      <w:b/>
      <w:bCs/>
      <w:color w:val="FF0000"/>
      <w:sz w:val="48"/>
      <w:szCs w:val="48"/>
      <w:u w:val="single"/>
    </w:rPr>
  </w:style>
  <w:style w:type="paragraph" w:styleId="Titolo7">
    <w:name w:val="heading 7"/>
    <w:basedOn w:val="Normale"/>
    <w:next w:val="Normale"/>
    <w:link w:val="Titolo7Carattere"/>
    <w:uiPriority w:val="9"/>
    <w:rsid w:val="00183F6B"/>
    <w:pPr>
      <w:keepNext/>
      <w:widowControl w:val="0"/>
      <w:numPr>
        <w:ilvl w:val="6"/>
        <w:numId w:val="7"/>
      </w:numPr>
      <w:spacing w:after="0" w:line="240" w:lineRule="auto"/>
      <w:outlineLvl w:val="6"/>
    </w:pPr>
    <w:rPr>
      <w:rFonts w:cs="Arial"/>
      <w:b/>
      <w:bCs/>
      <w:sz w:val="21"/>
      <w:szCs w:val="21"/>
    </w:rPr>
  </w:style>
  <w:style w:type="paragraph" w:styleId="Titolo8">
    <w:name w:val="heading 8"/>
    <w:basedOn w:val="Normale"/>
    <w:next w:val="Normale"/>
    <w:link w:val="Titolo8Carattere"/>
    <w:uiPriority w:val="9"/>
    <w:rsid w:val="00183F6B"/>
    <w:pPr>
      <w:numPr>
        <w:ilvl w:val="7"/>
        <w:numId w:val="7"/>
      </w:numPr>
      <w:spacing w:before="240" w:after="60" w:line="360" w:lineRule="auto"/>
      <w:outlineLvl w:val="7"/>
    </w:pPr>
    <w:rPr>
      <w:rFonts w:ascii="Calibri" w:hAnsi="Calibri" w:cs="Calibri"/>
      <w:i/>
      <w:iCs/>
      <w:sz w:val="24"/>
      <w:szCs w:val="24"/>
    </w:rPr>
  </w:style>
  <w:style w:type="paragraph" w:styleId="Titolo9">
    <w:name w:val="heading 9"/>
    <w:basedOn w:val="Normale"/>
    <w:next w:val="Normale"/>
    <w:link w:val="Titolo9Carattere"/>
    <w:uiPriority w:val="9"/>
    <w:rsid w:val="00183F6B"/>
    <w:pPr>
      <w:keepNext/>
      <w:widowControl w:val="0"/>
      <w:numPr>
        <w:ilvl w:val="8"/>
        <w:numId w:val="7"/>
      </w:numPr>
      <w:spacing w:after="0" w:line="240" w:lineRule="auto"/>
      <w:jc w:val="center"/>
      <w:outlineLvl w:val="8"/>
    </w:pPr>
    <w:rPr>
      <w:rFonts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
    <w:name w:val="SEZIONE"/>
    <w:basedOn w:val="Normale"/>
    <w:qFormat/>
    <w:rsid w:val="00C95A5D"/>
    <w:pPr>
      <w:pBdr>
        <w:top w:val="single" w:sz="4" w:space="1" w:color="auto"/>
        <w:left w:val="single" w:sz="4" w:space="4" w:color="auto"/>
        <w:bottom w:val="single" w:sz="4" w:space="1" w:color="auto"/>
        <w:right w:val="single" w:sz="4" w:space="4" w:color="auto"/>
      </w:pBdr>
      <w:spacing w:before="120" w:line="280" w:lineRule="exact"/>
      <w:ind w:right="-7"/>
      <w:jc w:val="center"/>
    </w:pPr>
    <w:rPr>
      <w:b/>
      <w:sz w:val="28"/>
      <w:szCs w:val="21"/>
    </w:rPr>
  </w:style>
  <w:style w:type="character" w:customStyle="1" w:styleId="Titolo1Carattere">
    <w:name w:val="Titolo 1 Carattere"/>
    <w:aliases w:val="par. 1.1 Carattere"/>
    <w:basedOn w:val="Carpredefinitoparagrafo"/>
    <w:link w:val="Titolo1"/>
    <w:uiPriority w:val="9"/>
    <w:rsid w:val="0017066C"/>
    <w:rPr>
      <w:rFonts w:ascii="Arial" w:eastAsia="SimSun" w:hAnsi="Arial" w:cs="Times New Roman"/>
      <w:b/>
      <w:lang w:eastAsia="it-IT"/>
    </w:rPr>
  </w:style>
  <w:style w:type="paragraph" w:customStyle="1" w:styleId="Paragrafoelenco1">
    <w:name w:val="Paragrafo elenco1"/>
    <w:basedOn w:val="Normale"/>
    <w:rsid w:val="003170E7"/>
    <w:pPr>
      <w:spacing w:after="200" w:line="276" w:lineRule="auto"/>
      <w:ind w:left="720"/>
    </w:pPr>
    <w:rPr>
      <w:lang w:eastAsia="en-US"/>
    </w:rPr>
  </w:style>
  <w:style w:type="paragraph" w:styleId="Sommario1">
    <w:name w:val="toc 1"/>
    <w:basedOn w:val="Normale"/>
    <w:next w:val="Normale"/>
    <w:uiPriority w:val="39"/>
    <w:rsid w:val="00816216"/>
    <w:pPr>
      <w:spacing w:before="240"/>
      <w:jc w:val="left"/>
    </w:pPr>
    <w:rPr>
      <w:rFonts w:asciiTheme="minorHAnsi" w:hAnsiTheme="minorHAnsi"/>
      <w:b/>
      <w:bCs/>
      <w:caps/>
      <w:u w:val="single"/>
    </w:rPr>
  </w:style>
  <w:style w:type="character" w:styleId="Collegamentoipertestuale">
    <w:name w:val="Hyperlink"/>
    <w:uiPriority w:val="99"/>
    <w:rsid w:val="00816216"/>
    <w:rPr>
      <w:color w:val="0000FF"/>
      <w:u w:val="single"/>
    </w:rPr>
  </w:style>
  <w:style w:type="paragraph" w:styleId="Titolosommario">
    <w:name w:val="TOC Heading"/>
    <w:basedOn w:val="Titolo1"/>
    <w:next w:val="Normale"/>
    <w:uiPriority w:val="39"/>
    <w:semiHidden/>
    <w:unhideWhenUsed/>
    <w:qFormat/>
    <w:rsid w:val="00816216"/>
    <w:pPr>
      <w:numPr>
        <w:numId w:val="0"/>
      </w:numPr>
      <w:spacing w:line="259" w:lineRule="auto"/>
      <w:outlineLvl w:val="9"/>
    </w:pPr>
    <w:rPr>
      <w:rFonts w:asciiTheme="majorHAnsi" w:eastAsiaTheme="majorEastAsia" w:hAnsiTheme="majorHAnsi" w:cstheme="majorBidi"/>
      <w:b w:val="0"/>
      <w:caps/>
      <w:color w:val="2E74B5" w:themeColor="accent1" w:themeShade="BF"/>
      <w:sz w:val="32"/>
      <w:szCs w:val="32"/>
    </w:rPr>
  </w:style>
  <w:style w:type="character" w:styleId="Collegamentovisitato">
    <w:name w:val="FollowedHyperlink"/>
    <w:basedOn w:val="Carpredefinitoparagrafo"/>
    <w:uiPriority w:val="99"/>
    <w:semiHidden/>
    <w:unhideWhenUsed/>
    <w:rsid w:val="00816216"/>
    <w:rPr>
      <w:color w:val="954F72" w:themeColor="followedHyperlink"/>
      <w:u w:val="single"/>
    </w:rPr>
  </w:style>
  <w:style w:type="paragraph" w:styleId="Corpodeltesto3">
    <w:name w:val="Body Text 3"/>
    <w:basedOn w:val="Normale"/>
    <w:link w:val="Corpodeltesto3Carattere"/>
    <w:semiHidden/>
    <w:rsid w:val="00816216"/>
    <w:rPr>
      <w:rFonts w:cs="Arial"/>
      <w:sz w:val="20"/>
    </w:rPr>
  </w:style>
  <w:style w:type="character" w:customStyle="1" w:styleId="Corpodeltesto3Carattere">
    <w:name w:val="Corpo del testo 3 Carattere"/>
    <w:basedOn w:val="Carpredefinitoparagrafo"/>
    <w:link w:val="Corpodeltesto3"/>
    <w:semiHidden/>
    <w:rsid w:val="00816216"/>
    <w:rPr>
      <w:rFonts w:ascii="Calibri" w:eastAsia="Times New Roman" w:hAnsi="Calibri" w:cs="Arial"/>
      <w:sz w:val="20"/>
      <w:szCs w:val="22"/>
      <w:lang w:eastAsia="it-IT"/>
    </w:rPr>
  </w:style>
  <w:style w:type="paragraph" w:customStyle="1" w:styleId="Stile1">
    <w:name w:val="Stile1"/>
    <w:basedOn w:val="Titolo1"/>
    <w:link w:val="Stile1Carattere"/>
    <w:qFormat/>
    <w:rsid w:val="0017066C"/>
    <w:rPr>
      <w:caps/>
    </w:rPr>
  </w:style>
  <w:style w:type="character" w:customStyle="1" w:styleId="Stile1Carattere">
    <w:name w:val="Stile1 Carattere"/>
    <w:basedOn w:val="Carpredefinitoparagrafo"/>
    <w:link w:val="Stile1"/>
    <w:rsid w:val="0017066C"/>
    <w:rPr>
      <w:rFonts w:ascii="Arial" w:eastAsia="SimSun" w:hAnsi="Arial" w:cs="Times New Roman"/>
      <w:b/>
      <w:caps/>
      <w:lang w:eastAsia="it-IT"/>
    </w:rPr>
  </w:style>
  <w:style w:type="paragraph" w:customStyle="1" w:styleId="Elencopuntato">
    <w:name w:val="Elenco puntato"/>
    <w:basedOn w:val="Normale"/>
    <w:qFormat/>
    <w:rsid w:val="0022385D"/>
    <w:pPr>
      <w:numPr>
        <w:numId w:val="1"/>
      </w:numPr>
      <w:spacing w:after="0"/>
    </w:pPr>
    <w:rPr>
      <w:bCs/>
      <w:szCs w:val="21"/>
    </w:rPr>
  </w:style>
  <w:style w:type="character" w:customStyle="1" w:styleId="Titolo2Carattere">
    <w:name w:val="Titolo 2 Carattere"/>
    <w:basedOn w:val="Carpredefinitoparagrafo"/>
    <w:link w:val="Titolo2"/>
    <w:uiPriority w:val="9"/>
    <w:rsid w:val="00183F6B"/>
    <w:rPr>
      <w:rFonts w:ascii="Arial" w:eastAsia="Times New Roman" w:hAnsi="Arial" w:cs="Times New Roman"/>
      <w:b/>
      <w:lang w:eastAsia="it-IT"/>
    </w:rPr>
  </w:style>
  <w:style w:type="character" w:customStyle="1" w:styleId="Titolo3Carattere">
    <w:name w:val="Titolo 3 Carattere"/>
    <w:basedOn w:val="Carpredefinitoparagrafo"/>
    <w:link w:val="Titolo3"/>
    <w:uiPriority w:val="9"/>
    <w:rsid w:val="00244E93"/>
    <w:rPr>
      <w:rFonts w:ascii="Arial" w:eastAsia="Times New Roman" w:hAnsi="Arial" w:cs="Times New Roman"/>
      <w:u w:val="single"/>
      <w:lang w:eastAsia="it-IT"/>
    </w:rPr>
  </w:style>
  <w:style w:type="character" w:customStyle="1" w:styleId="Titolo4Carattere">
    <w:name w:val="Titolo 4 Carattere"/>
    <w:basedOn w:val="Carpredefinitoparagrafo"/>
    <w:link w:val="Titolo4"/>
    <w:uiPriority w:val="9"/>
    <w:rsid w:val="00183F6B"/>
    <w:rPr>
      <w:rFonts w:ascii="Calibri" w:eastAsia="Times New Roman" w:hAnsi="Calibri" w:cs="Calibri"/>
      <w:b/>
      <w:bCs/>
      <w:sz w:val="28"/>
      <w:szCs w:val="28"/>
      <w:lang w:eastAsia="it-IT"/>
    </w:rPr>
  </w:style>
  <w:style w:type="character" w:customStyle="1" w:styleId="Titolo5Carattere">
    <w:name w:val="Titolo 5 Carattere"/>
    <w:basedOn w:val="Carpredefinitoparagrafo"/>
    <w:link w:val="Titolo5"/>
    <w:uiPriority w:val="9"/>
    <w:rsid w:val="00183F6B"/>
    <w:rPr>
      <w:rFonts w:ascii="Arial" w:eastAsia="Times New Roman" w:hAnsi="Arial" w:cs="Times New Roman"/>
      <w:lang w:eastAsia="it-IT"/>
    </w:rPr>
  </w:style>
  <w:style w:type="character" w:customStyle="1" w:styleId="Titolo6Carattere">
    <w:name w:val="Titolo 6 Carattere"/>
    <w:basedOn w:val="Carpredefinitoparagrafo"/>
    <w:link w:val="Titolo6"/>
    <w:uiPriority w:val="9"/>
    <w:rsid w:val="00183F6B"/>
    <w:rPr>
      <w:rFonts w:ascii="Arial" w:eastAsia="Times New Roman" w:hAnsi="Arial" w:cs="Times New Roman"/>
      <w:b/>
      <w:bCs/>
      <w:color w:val="FF0000"/>
      <w:sz w:val="48"/>
      <w:szCs w:val="48"/>
      <w:u w:val="single"/>
      <w:lang w:eastAsia="it-IT"/>
    </w:rPr>
  </w:style>
  <w:style w:type="character" w:customStyle="1" w:styleId="Titolo7Carattere">
    <w:name w:val="Titolo 7 Carattere"/>
    <w:basedOn w:val="Carpredefinitoparagrafo"/>
    <w:link w:val="Titolo7"/>
    <w:uiPriority w:val="9"/>
    <w:rsid w:val="00183F6B"/>
    <w:rPr>
      <w:rFonts w:ascii="Arial" w:eastAsia="Times New Roman" w:hAnsi="Arial" w:cs="Arial"/>
      <w:b/>
      <w:bCs/>
      <w:sz w:val="21"/>
      <w:szCs w:val="21"/>
      <w:lang w:eastAsia="it-IT"/>
    </w:rPr>
  </w:style>
  <w:style w:type="character" w:customStyle="1" w:styleId="Titolo8Carattere">
    <w:name w:val="Titolo 8 Carattere"/>
    <w:basedOn w:val="Carpredefinitoparagrafo"/>
    <w:link w:val="Titolo8"/>
    <w:uiPriority w:val="9"/>
    <w:rsid w:val="00183F6B"/>
    <w:rPr>
      <w:rFonts w:ascii="Calibri" w:eastAsia="Times New Roman" w:hAnsi="Calibri" w:cs="Calibri"/>
      <w:i/>
      <w:iCs/>
      <w:lang w:eastAsia="it-IT"/>
    </w:rPr>
  </w:style>
  <w:style w:type="character" w:customStyle="1" w:styleId="Titolo9Carattere">
    <w:name w:val="Titolo 9 Carattere"/>
    <w:basedOn w:val="Carpredefinitoparagrafo"/>
    <w:link w:val="Titolo9"/>
    <w:uiPriority w:val="9"/>
    <w:rsid w:val="00183F6B"/>
    <w:rPr>
      <w:rFonts w:ascii="Arial" w:eastAsia="Times New Roman" w:hAnsi="Arial" w:cs="Arial"/>
      <w:b/>
      <w:bCs/>
      <w:sz w:val="21"/>
      <w:szCs w:val="21"/>
      <w:lang w:eastAsia="it-IT"/>
    </w:rPr>
  </w:style>
  <w:style w:type="paragraph" w:styleId="Paragrafoelenco">
    <w:name w:val="List Paragraph"/>
    <w:basedOn w:val="Normale"/>
    <w:link w:val="ParagrafoelencoCarattere"/>
    <w:uiPriority w:val="34"/>
    <w:qFormat/>
    <w:rsid w:val="00667658"/>
    <w:pPr>
      <w:ind w:left="720"/>
      <w:contextualSpacing/>
    </w:pPr>
  </w:style>
  <w:style w:type="character" w:customStyle="1" w:styleId="ParagrafoelencoCarattere">
    <w:name w:val="Paragrafo elenco Carattere"/>
    <w:link w:val="Paragrafoelenco"/>
    <w:uiPriority w:val="34"/>
    <w:qFormat/>
    <w:rsid w:val="002E4A49"/>
    <w:rPr>
      <w:rFonts w:ascii="Arial" w:eastAsia="Times New Roman" w:hAnsi="Arial" w:cs="Times New Roman"/>
      <w:sz w:val="22"/>
      <w:szCs w:val="22"/>
      <w:lang w:eastAsia="it-IT"/>
    </w:rPr>
  </w:style>
  <w:style w:type="paragraph" w:customStyle="1" w:styleId="listparagraph">
    <w:name w:val="listparagraph"/>
    <w:basedOn w:val="Normale"/>
    <w:rsid w:val="002E4A49"/>
    <w:pPr>
      <w:spacing w:before="100" w:beforeAutospacing="1" w:after="100" w:afterAutospacing="1" w:line="240" w:lineRule="auto"/>
      <w:jc w:val="left"/>
    </w:pPr>
    <w:rPr>
      <w:rFonts w:ascii="Times New Roman" w:hAnsi="Times New Roman"/>
      <w:sz w:val="24"/>
      <w:szCs w:val="24"/>
    </w:rPr>
  </w:style>
  <w:style w:type="paragraph" w:styleId="Rientrocorpodeltesto2">
    <w:name w:val="Body Text Indent 2"/>
    <w:basedOn w:val="Normale"/>
    <w:link w:val="Rientrocorpodeltesto2Carattere"/>
    <w:uiPriority w:val="99"/>
    <w:semiHidden/>
    <w:unhideWhenUsed/>
    <w:rsid w:val="002247DE"/>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247DE"/>
    <w:rPr>
      <w:rFonts w:ascii="Arial" w:eastAsia="Times New Roman" w:hAnsi="Arial" w:cs="Times New Roman"/>
      <w:sz w:val="22"/>
      <w:szCs w:val="22"/>
      <w:lang w:eastAsia="it-IT"/>
    </w:rPr>
  </w:style>
  <w:style w:type="paragraph" w:styleId="Testonotaapidipagina">
    <w:name w:val="footnote text"/>
    <w:basedOn w:val="Normale"/>
    <w:link w:val="TestonotaapidipaginaCarattere"/>
    <w:semiHidden/>
    <w:rsid w:val="002247DE"/>
    <w:pPr>
      <w:spacing w:after="160" w:line="259" w:lineRule="auto"/>
      <w:jc w:val="left"/>
    </w:pPr>
    <w:rPr>
      <w:rFonts w:ascii="Calibri" w:hAnsi="Calibri"/>
      <w:szCs w:val="20"/>
    </w:rPr>
  </w:style>
  <w:style w:type="character" w:customStyle="1" w:styleId="TestonotaapidipaginaCarattere">
    <w:name w:val="Testo nota a piè di pagina Carattere"/>
    <w:basedOn w:val="Carpredefinitoparagrafo"/>
    <w:link w:val="Testonotaapidipagina"/>
    <w:semiHidden/>
    <w:rsid w:val="002247DE"/>
    <w:rPr>
      <w:rFonts w:ascii="Calibri" w:eastAsia="Times New Roman" w:hAnsi="Calibri" w:cs="Times New Roman"/>
      <w:sz w:val="22"/>
      <w:szCs w:val="20"/>
      <w:lang w:eastAsia="it-IT"/>
    </w:rPr>
  </w:style>
  <w:style w:type="paragraph" w:customStyle="1" w:styleId="Paragrafoelenco2">
    <w:name w:val="Paragrafo elenco2"/>
    <w:basedOn w:val="Normale"/>
    <w:rsid w:val="002247DE"/>
    <w:pPr>
      <w:spacing w:after="200" w:line="276" w:lineRule="auto"/>
      <w:ind w:left="720"/>
      <w:jc w:val="left"/>
    </w:pPr>
    <w:rPr>
      <w:rFonts w:ascii="Calibri" w:hAnsi="Calibri"/>
      <w:lang w:eastAsia="en-US"/>
    </w:rPr>
  </w:style>
  <w:style w:type="paragraph" w:styleId="NormaleWeb">
    <w:name w:val="Normal (Web)"/>
    <w:basedOn w:val="Normale"/>
    <w:uiPriority w:val="99"/>
    <w:rsid w:val="002247DE"/>
    <w:pPr>
      <w:spacing w:before="280" w:after="280" w:line="259" w:lineRule="auto"/>
      <w:jc w:val="left"/>
    </w:pPr>
    <w:rPr>
      <w:rFonts w:ascii="Verdana" w:hAnsi="Verdana" w:cs="Verdana"/>
      <w:sz w:val="24"/>
      <w:lang w:eastAsia="ar-SA"/>
    </w:rPr>
  </w:style>
  <w:style w:type="paragraph" w:customStyle="1" w:styleId="Corpodeltesto31">
    <w:name w:val="Corpo del testo 31"/>
    <w:basedOn w:val="Normale"/>
    <w:rsid w:val="002247DE"/>
    <w:pPr>
      <w:widowControl w:val="0"/>
      <w:overflowPunct w:val="0"/>
      <w:autoSpaceDE w:val="0"/>
      <w:spacing w:before="120" w:after="160" w:line="360" w:lineRule="auto"/>
      <w:jc w:val="left"/>
      <w:textAlignment w:val="baseline"/>
    </w:pPr>
    <w:rPr>
      <w:rFonts w:cs="Arial"/>
      <w:sz w:val="24"/>
      <w:szCs w:val="20"/>
      <w:lang w:eastAsia="ar-SA"/>
    </w:rPr>
  </w:style>
  <w:style w:type="paragraph" w:styleId="Sommario2">
    <w:name w:val="toc 2"/>
    <w:basedOn w:val="Normale"/>
    <w:next w:val="Normale"/>
    <w:autoRedefine/>
    <w:uiPriority w:val="39"/>
    <w:unhideWhenUsed/>
    <w:rsid w:val="00251001"/>
    <w:pPr>
      <w:spacing w:after="0"/>
      <w:jc w:val="left"/>
    </w:pPr>
    <w:rPr>
      <w:rFonts w:asciiTheme="minorHAnsi" w:hAnsiTheme="minorHAnsi"/>
      <w:b/>
      <w:bCs/>
      <w:smallCaps/>
    </w:rPr>
  </w:style>
  <w:style w:type="paragraph" w:styleId="Sommario3">
    <w:name w:val="toc 3"/>
    <w:basedOn w:val="Normale"/>
    <w:next w:val="Normale"/>
    <w:autoRedefine/>
    <w:uiPriority w:val="39"/>
    <w:unhideWhenUsed/>
    <w:rsid w:val="00DE4640"/>
    <w:pPr>
      <w:spacing w:after="0"/>
      <w:jc w:val="left"/>
    </w:pPr>
    <w:rPr>
      <w:rFonts w:asciiTheme="minorHAnsi" w:hAnsiTheme="minorHAnsi"/>
      <w:smallCaps/>
    </w:rPr>
  </w:style>
  <w:style w:type="paragraph" w:styleId="Sommario4">
    <w:name w:val="toc 4"/>
    <w:basedOn w:val="Normale"/>
    <w:next w:val="Normale"/>
    <w:autoRedefine/>
    <w:uiPriority w:val="39"/>
    <w:unhideWhenUsed/>
    <w:rsid w:val="00DE4640"/>
    <w:pPr>
      <w:spacing w:after="0"/>
      <w:jc w:val="left"/>
    </w:pPr>
    <w:rPr>
      <w:rFonts w:asciiTheme="minorHAnsi" w:hAnsiTheme="minorHAnsi"/>
    </w:rPr>
  </w:style>
  <w:style w:type="paragraph" w:styleId="Sommario5">
    <w:name w:val="toc 5"/>
    <w:basedOn w:val="Normale"/>
    <w:next w:val="Normale"/>
    <w:autoRedefine/>
    <w:uiPriority w:val="39"/>
    <w:unhideWhenUsed/>
    <w:rsid w:val="00DE4640"/>
    <w:pPr>
      <w:spacing w:after="0"/>
      <w:jc w:val="left"/>
    </w:pPr>
    <w:rPr>
      <w:rFonts w:asciiTheme="minorHAnsi" w:hAnsiTheme="minorHAnsi"/>
    </w:rPr>
  </w:style>
  <w:style w:type="paragraph" w:styleId="Sommario6">
    <w:name w:val="toc 6"/>
    <w:basedOn w:val="Normale"/>
    <w:next w:val="Normale"/>
    <w:autoRedefine/>
    <w:uiPriority w:val="39"/>
    <w:unhideWhenUsed/>
    <w:rsid w:val="00DE4640"/>
    <w:pPr>
      <w:spacing w:after="0"/>
      <w:jc w:val="left"/>
    </w:pPr>
    <w:rPr>
      <w:rFonts w:asciiTheme="minorHAnsi" w:hAnsiTheme="minorHAnsi"/>
    </w:rPr>
  </w:style>
  <w:style w:type="paragraph" w:styleId="Sommario7">
    <w:name w:val="toc 7"/>
    <w:basedOn w:val="Normale"/>
    <w:next w:val="Normale"/>
    <w:autoRedefine/>
    <w:uiPriority w:val="39"/>
    <w:unhideWhenUsed/>
    <w:rsid w:val="00DE4640"/>
    <w:pPr>
      <w:spacing w:after="0"/>
      <w:jc w:val="left"/>
    </w:pPr>
    <w:rPr>
      <w:rFonts w:asciiTheme="minorHAnsi" w:hAnsiTheme="minorHAnsi"/>
    </w:rPr>
  </w:style>
  <w:style w:type="paragraph" w:styleId="Sommario8">
    <w:name w:val="toc 8"/>
    <w:basedOn w:val="Normale"/>
    <w:next w:val="Normale"/>
    <w:autoRedefine/>
    <w:uiPriority w:val="39"/>
    <w:unhideWhenUsed/>
    <w:rsid w:val="00DE4640"/>
    <w:pPr>
      <w:spacing w:after="0"/>
      <w:jc w:val="left"/>
    </w:pPr>
    <w:rPr>
      <w:rFonts w:asciiTheme="minorHAnsi" w:hAnsiTheme="minorHAnsi"/>
    </w:rPr>
  </w:style>
  <w:style w:type="paragraph" w:styleId="Sommario9">
    <w:name w:val="toc 9"/>
    <w:basedOn w:val="Normale"/>
    <w:next w:val="Normale"/>
    <w:autoRedefine/>
    <w:uiPriority w:val="39"/>
    <w:unhideWhenUsed/>
    <w:rsid w:val="00DE4640"/>
    <w:pPr>
      <w:spacing w:after="0"/>
      <w:jc w:val="left"/>
    </w:pPr>
    <w:rPr>
      <w:rFonts w:asciiTheme="minorHAnsi" w:hAnsiTheme="minorHAnsi"/>
    </w:rPr>
  </w:style>
  <w:style w:type="paragraph" w:styleId="Intestazione">
    <w:name w:val="header"/>
    <w:basedOn w:val="Normale"/>
    <w:link w:val="IntestazioneCarattere"/>
    <w:uiPriority w:val="99"/>
    <w:unhideWhenUsed/>
    <w:rsid w:val="00ED0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37C"/>
    <w:rPr>
      <w:rFonts w:ascii="Arial" w:eastAsia="Times New Roman" w:hAnsi="Arial" w:cs="Times New Roman"/>
      <w:sz w:val="22"/>
      <w:szCs w:val="22"/>
      <w:lang w:eastAsia="it-IT"/>
    </w:rPr>
  </w:style>
  <w:style w:type="paragraph" w:styleId="Pidipagina">
    <w:name w:val="footer"/>
    <w:basedOn w:val="Normale"/>
    <w:link w:val="PidipaginaCarattere"/>
    <w:uiPriority w:val="99"/>
    <w:unhideWhenUsed/>
    <w:rsid w:val="00ED0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37C"/>
    <w:rPr>
      <w:rFonts w:ascii="Arial" w:eastAsia="Times New Roman" w:hAnsi="Arial" w:cs="Times New Roman"/>
      <w:sz w:val="22"/>
      <w:szCs w:val="22"/>
      <w:lang w:eastAsia="it-IT"/>
    </w:rPr>
  </w:style>
  <w:style w:type="paragraph" w:styleId="Testofumetto">
    <w:name w:val="Balloon Text"/>
    <w:basedOn w:val="Normale"/>
    <w:link w:val="TestofumettoCarattere"/>
    <w:uiPriority w:val="99"/>
    <w:semiHidden/>
    <w:unhideWhenUsed/>
    <w:rsid w:val="00F631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3125"/>
    <w:rPr>
      <w:rFonts w:ascii="Segoe UI" w:eastAsia="Times New Roman" w:hAnsi="Segoe UI" w:cs="Segoe UI"/>
      <w:sz w:val="18"/>
      <w:szCs w:val="18"/>
      <w:lang w:eastAsia="it-IT"/>
    </w:rPr>
  </w:style>
  <w:style w:type="paragraph" w:customStyle="1" w:styleId="Paragrafoelenco3">
    <w:name w:val="Paragrafo elenco3"/>
    <w:basedOn w:val="Normale"/>
    <w:qFormat/>
    <w:rsid w:val="00F63125"/>
    <w:pPr>
      <w:numPr>
        <w:numId w:val="3"/>
      </w:numPr>
      <w:spacing w:after="0" w:line="360" w:lineRule="auto"/>
    </w:pPr>
    <w:rPr>
      <w:rFonts w:cs="Arial"/>
      <w:lang w:eastAsia="ar-SA"/>
    </w:rPr>
  </w:style>
  <w:style w:type="paragraph" w:styleId="Titolo">
    <w:name w:val="Title"/>
    <w:aliases w:val="elenco"/>
    <w:basedOn w:val="Normale"/>
    <w:link w:val="TitoloCarattere"/>
    <w:qFormat/>
    <w:rsid w:val="008611E3"/>
    <w:pPr>
      <w:numPr>
        <w:numId w:val="4"/>
      </w:numPr>
      <w:spacing w:after="0" w:line="240" w:lineRule="auto"/>
      <w:contextualSpacing/>
    </w:pPr>
    <w:rPr>
      <w:rFonts w:ascii="Helvetica" w:eastAsia="Calibri" w:hAnsi="Helvetica"/>
      <w:noProof/>
      <w:szCs w:val="24"/>
      <w:lang w:val="x-none" w:eastAsia="en-US"/>
    </w:rPr>
  </w:style>
  <w:style w:type="character" w:customStyle="1" w:styleId="TitoloCarattere">
    <w:name w:val="Titolo Carattere"/>
    <w:aliases w:val="elenco Carattere"/>
    <w:basedOn w:val="Carpredefinitoparagrafo"/>
    <w:link w:val="Titolo"/>
    <w:rsid w:val="008611E3"/>
    <w:rPr>
      <w:rFonts w:ascii="Helvetica" w:eastAsia="Calibri" w:hAnsi="Helvetica" w:cs="Times New Roman"/>
      <w:noProof/>
      <w:sz w:val="22"/>
      <w:lang w:val="x-none"/>
    </w:rPr>
  </w:style>
  <w:style w:type="paragraph" w:customStyle="1" w:styleId="Elencoacolori-Colore11">
    <w:name w:val="Elenco a colori - Colore 11"/>
    <w:basedOn w:val="Normale"/>
    <w:qFormat/>
    <w:rsid w:val="00351F34"/>
    <w:pPr>
      <w:spacing w:after="0" w:line="240" w:lineRule="auto"/>
      <w:ind w:left="720"/>
      <w:contextualSpacing/>
    </w:pPr>
    <w:rPr>
      <w:rFonts w:ascii="Helvetica" w:eastAsia="Calibri" w:hAnsi="Helvetica"/>
      <w:noProof/>
      <w:szCs w:val="24"/>
      <w:lang w:eastAsia="en-US"/>
    </w:rPr>
  </w:style>
  <w:style w:type="character" w:styleId="Numeropagina">
    <w:name w:val="page number"/>
    <w:basedOn w:val="Carpredefinitoparagrafo"/>
    <w:uiPriority w:val="99"/>
    <w:semiHidden/>
    <w:unhideWhenUsed/>
    <w:rsid w:val="00FB6658"/>
  </w:style>
  <w:style w:type="table" w:styleId="Grigliatabella">
    <w:name w:val="Table Grid"/>
    <w:basedOn w:val="Tabellanormale"/>
    <w:uiPriority w:val="39"/>
    <w:rsid w:val="00A2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3D2EB4"/>
  </w:style>
  <w:style w:type="character" w:customStyle="1" w:styleId="CorpotestoCarattere">
    <w:name w:val="Corpo testo Carattere"/>
    <w:basedOn w:val="Carpredefinitoparagrafo"/>
    <w:link w:val="Corpotesto"/>
    <w:uiPriority w:val="99"/>
    <w:rsid w:val="003D2EB4"/>
    <w:rPr>
      <w:rFonts w:ascii="Arial" w:eastAsia="Times New Roman" w:hAnsi="Arial" w:cs="Times New Roman"/>
      <w:sz w:val="22"/>
      <w:szCs w:val="22"/>
      <w:lang w:eastAsia="it-IT"/>
    </w:rPr>
  </w:style>
  <w:style w:type="character" w:customStyle="1" w:styleId="Menzionenonrisolta1">
    <w:name w:val="Menzione non risolta1"/>
    <w:basedOn w:val="Carpredefinitoparagrafo"/>
    <w:uiPriority w:val="99"/>
    <w:rsid w:val="00E22395"/>
    <w:rPr>
      <w:color w:val="808080"/>
      <w:shd w:val="clear" w:color="auto" w:fill="E6E6E6"/>
    </w:rPr>
  </w:style>
  <w:style w:type="character" w:customStyle="1" w:styleId="Menzionenonrisolta2">
    <w:name w:val="Menzione non risolta2"/>
    <w:basedOn w:val="Carpredefinitoparagrafo"/>
    <w:uiPriority w:val="99"/>
    <w:semiHidden/>
    <w:unhideWhenUsed/>
    <w:rsid w:val="000E4D76"/>
    <w:rPr>
      <w:color w:val="808080"/>
      <w:shd w:val="clear" w:color="auto" w:fill="E6E6E6"/>
    </w:rPr>
  </w:style>
  <w:style w:type="character" w:customStyle="1" w:styleId="fontstyle01">
    <w:name w:val="fontstyle01"/>
    <w:rsid w:val="001162B0"/>
    <w:rPr>
      <w:rFonts w:ascii="Calibri" w:hAnsi="Calibri" w:hint="default"/>
      <w:b w:val="0"/>
      <w:bCs w:val="0"/>
      <w:i w:val="0"/>
      <w:iCs w:val="0"/>
      <w:color w:val="000000"/>
      <w:sz w:val="22"/>
      <w:szCs w:val="22"/>
    </w:rPr>
  </w:style>
  <w:style w:type="character" w:styleId="Rimandocommento">
    <w:name w:val="annotation reference"/>
    <w:basedOn w:val="Carpredefinitoparagrafo"/>
    <w:uiPriority w:val="99"/>
    <w:semiHidden/>
    <w:unhideWhenUsed/>
    <w:rsid w:val="006132CC"/>
    <w:rPr>
      <w:sz w:val="16"/>
      <w:szCs w:val="16"/>
    </w:rPr>
  </w:style>
  <w:style w:type="paragraph" w:styleId="Testocommento">
    <w:name w:val="annotation text"/>
    <w:basedOn w:val="Normale"/>
    <w:link w:val="TestocommentoCarattere"/>
    <w:uiPriority w:val="99"/>
    <w:semiHidden/>
    <w:unhideWhenUsed/>
    <w:rsid w:val="006132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32CC"/>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132CC"/>
    <w:rPr>
      <w:b/>
      <w:bCs/>
    </w:rPr>
  </w:style>
  <w:style w:type="character" w:customStyle="1" w:styleId="SoggettocommentoCarattere">
    <w:name w:val="Soggetto commento Carattere"/>
    <w:basedOn w:val="TestocommentoCarattere"/>
    <w:link w:val="Soggettocommento"/>
    <w:uiPriority w:val="99"/>
    <w:semiHidden/>
    <w:rsid w:val="006132CC"/>
    <w:rPr>
      <w:rFonts w:ascii="Arial" w:eastAsia="Times New Roman" w:hAnsi="Arial"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921">
      <w:bodyDiv w:val="1"/>
      <w:marLeft w:val="0"/>
      <w:marRight w:val="0"/>
      <w:marTop w:val="0"/>
      <w:marBottom w:val="0"/>
      <w:divBdr>
        <w:top w:val="none" w:sz="0" w:space="0" w:color="auto"/>
        <w:left w:val="none" w:sz="0" w:space="0" w:color="auto"/>
        <w:bottom w:val="none" w:sz="0" w:space="0" w:color="auto"/>
        <w:right w:val="none" w:sz="0" w:space="0" w:color="auto"/>
      </w:divBdr>
      <w:divsChild>
        <w:div w:id="872696620">
          <w:marLeft w:val="0"/>
          <w:marRight w:val="0"/>
          <w:marTop w:val="0"/>
          <w:marBottom w:val="0"/>
          <w:divBdr>
            <w:top w:val="none" w:sz="0" w:space="0" w:color="auto"/>
            <w:left w:val="none" w:sz="0" w:space="0" w:color="auto"/>
            <w:bottom w:val="none" w:sz="0" w:space="0" w:color="auto"/>
            <w:right w:val="none" w:sz="0" w:space="0" w:color="auto"/>
          </w:divBdr>
          <w:divsChild>
            <w:div w:id="111899394">
              <w:marLeft w:val="0"/>
              <w:marRight w:val="0"/>
              <w:marTop w:val="0"/>
              <w:marBottom w:val="0"/>
              <w:divBdr>
                <w:top w:val="none" w:sz="0" w:space="0" w:color="auto"/>
                <w:left w:val="none" w:sz="0" w:space="0" w:color="auto"/>
                <w:bottom w:val="none" w:sz="0" w:space="0" w:color="auto"/>
                <w:right w:val="none" w:sz="0" w:space="0" w:color="auto"/>
              </w:divBdr>
              <w:divsChild>
                <w:div w:id="1071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7286">
      <w:bodyDiv w:val="1"/>
      <w:marLeft w:val="0"/>
      <w:marRight w:val="0"/>
      <w:marTop w:val="0"/>
      <w:marBottom w:val="0"/>
      <w:divBdr>
        <w:top w:val="none" w:sz="0" w:space="0" w:color="auto"/>
        <w:left w:val="none" w:sz="0" w:space="0" w:color="auto"/>
        <w:bottom w:val="none" w:sz="0" w:space="0" w:color="auto"/>
        <w:right w:val="none" w:sz="0" w:space="0" w:color="auto"/>
      </w:divBdr>
      <w:divsChild>
        <w:div w:id="1524830610">
          <w:marLeft w:val="0"/>
          <w:marRight w:val="0"/>
          <w:marTop w:val="0"/>
          <w:marBottom w:val="0"/>
          <w:divBdr>
            <w:top w:val="none" w:sz="0" w:space="0" w:color="auto"/>
            <w:left w:val="none" w:sz="0" w:space="0" w:color="auto"/>
            <w:bottom w:val="none" w:sz="0" w:space="0" w:color="auto"/>
            <w:right w:val="none" w:sz="0" w:space="0" w:color="auto"/>
          </w:divBdr>
          <w:divsChild>
            <w:div w:id="737097380">
              <w:marLeft w:val="0"/>
              <w:marRight w:val="0"/>
              <w:marTop w:val="0"/>
              <w:marBottom w:val="0"/>
              <w:divBdr>
                <w:top w:val="none" w:sz="0" w:space="0" w:color="auto"/>
                <w:left w:val="none" w:sz="0" w:space="0" w:color="auto"/>
                <w:bottom w:val="none" w:sz="0" w:space="0" w:color="auto"/>
                <w:right w:val="none" w:sz="0" w:space="0" w:color="auto"/>
              </w:divBdr>
              <w:divsChild>
                <w:div w:id="1030961097">
                  <w:marLeft w:val="0"/>
                  <w:marRight w:val="0"/>
                  <w:marTop w:val="0"/>
                  <w:marBottom w:val="0"/>
                  <w:divBdr>
                    <w:top w:val="none" w:sz="0" w:space="0" w:color="auto"/>
                    <w:left w:val="none" w:sz="0" w:space="0" w:color="auto"/>
                    <w:bottom w:val="none" w:sz="0" w:space="0" w:color="auto"/>
                    <w:right w:val="none" w:sz="0" w:space="0" w:color="auto"/>
                  </w:divBdr>
                  <w:divsChild>
                    <w:div w:id="2050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0556">
      <w:bodyDiv w:val="1"/>
      <w:marLeft w:val="0"/>
      <w:marRight w:val="0"/>
      <w:marTop w:val="0"/>
      <w:marBottom w:val="0"/>
      <w:divBdr>
        <w:top w:val="none" w:sz="0" w:space="0" w:color="auto"/>
        <w:left w:val="none" w:sz="0" w:space="0" w:color="auto"/>
        <w:bottom w:val="none" w:sz="0" w:space="0" w:color="auto"/>
        <w:right w:val="none" w:sz="0" w:space="0" w:color="auto"/>
      </w:divBdr>
    </w:div>
    <w:div w:id="811943425">
      <w:bodyDiv w:val="1"/>
      <w:marLeft w:val="0"/>
      <w:marRight w:val="0"/>
      <w:marTop w:val="0"/>
      <w:marBottom w:val="0"/>
      <w:divBdr>
        <w:top w:val="none" w:sz="0" w:space="0" w:color="auto"/>
        <w:left w:val="none" w:sz="0" w:space="0" w:color="auto"/>
        <w:bottom w:val="none" w:sz="0" w:space="0" w:color="auto"/>
        <w:right w:val="none" w:sz="0" w:space="0" w:color="auto"/>
      </w:divBdr>
      <w:divsChild>
        <w:div w:id="400103223">
          <w:marLeft w:val="0"/>
          <w:marRight w:val="0"/>
          <w:marTop w:val="0"/>
          <w:marBottom w:val="0"/>
          <w:divBdr>
            <w:top w:val="none" w:sz="0" w:space="0" w:color="auto"/>
            <w:left w:val="none" w:sz="0" w:space="0" w:color="auto"/>
            <w:bottom w:val="none" w:sz="0" w:space="0" w:color="auto"/>
            <w:right w:val="none" w:sz="0" w:space="0" w:color="auto"/>
          </w:divBdr>
          <w:divsChild>
            <w:div w:id="1364939579">
              <w:marLeft w:val="0"/>
              <w:marRight w:val="0"/>
              <w:marTop w:val="0"/>
              <w:marBottom w:val="0"/>
              <w:divBdr>
                <w:top w:val="none" w:sz="0" w:space="0" w:color="auto"/>
                <w:left w:val="none" w:sz="0" w:space="0" w:color="auto"/>
                <w:bottom w:val="none" w:sz="0" w:space="0" w:color="auto"/>
                <w:right w:val="none" w:sz="0" w:space="0" w:color="auto"/>
              </w:divBdr>
              <w:divsChild>
                <w:div w:id="336424839">
                  <w:marLeft w:val="0"/>
                  <w:marRight w:val="0"/>
                  <w:marTop w:val="0"/>
                  <w:marBottom w:val="0"/>
                  <w:divBdr>
                    <w:top w:val="none" w:sz="0" w:space="0" w:color="auto"/>
                    <w:left w:val="none" w:sz="0" w:space="0" w:color="auto"/>
                    <w:bottom w:val="none" w:sz="0" w:space="0" w:color="auto"/>
                    <w:right w:val="none" w:sz="0" w:space="0" w:color="auto"/>
                  </w:divBdr>
                  <w:divsChild>
                    <w:div w:id="1231233153">
                      <w:marLeft w:val="0"/>
                      <w:marRight w:val="0"/>
                      <w:marTop w:val="0"/>
                      <w:marBottom w:val="0"/>
                      <w:divBdr>
                        <w:top w:val="none" w:sz="0" w:space="0" w:color="auto"/>
                        <w:left w:val="none" w:sz="0" w:space="0" w:color="auto"/>
                        <w:bottom w:val="none" w:sz="0" w:space="0" w:color="auto"/>
                        <w:right w:val="none" w:sz="0" w:space="0" w:color="auto"/>
                      </w:divBdr>
                      <w:divsChild>
                        <w:div w:id="17770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1967">
                  <w:marLeft w:val="0"/>
                  <w:marRight w:val="0"/>
                  <w:marTop w:val="0"/>
                  <w:marBottom w:val="0"/>
                  <w:divBdr>
                    <w:top w:val="none" w:sz="0" w:space="0" w:color="auto"/>
                    <w:left w:val="none" w:sz="0" w:space="0" w:color="auto"/>
                    <w:bottom w:val="none" w:sz="0" w:space="0" w:color="auto"/>
                    <w:right w:val="none" w:sz="0" w:space="0" w:color="auto"/>
                  </w:divBdr>
                  <w:divsChild>
                    <w:div w:id="1255555657">
                      <w:marLeft w:val="0"/>
                      <w:marRight w:val="0"/>
                      <w:marTop w:val="0"/>
                      <w:marBottom w:val="0"/>
                      <w:divBdr>
                        <w:top w:val="none" w:sz="0" w:space="0" w:color="auto"/>
                        <w:left w:val="none" w:sz="0" w:space="0" w:color="auto"/>
                        <w:bottom w:val="none" w:sz="0" w:space="0" w:color="auto"/>
                        <w:right w:val="none" w:sz="0" w:space="0" w:color="auto"/>
                      </w:divBdr>
                      <w:divsChild>
                        <w:div w:id="734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41816">
      <w:bodyDiv w:val="1"/>
      <w:marLeft w:val="0"/>
      <w:marRight w:val="0"/>
      <w:marTop w:val="0"/>
      <w:marBottom w:val="0"/>
      <w:divBdr>
        <w:top w:val="none" w:sz="0" w:space="0" w:color="auto"/>
        <w:left w:val="none" w:sz="0" w:space="0" w:color="auto"/>
        <w:bottom w:val="none" w:sz="0" w:space="0" w:color="auto"/>
        <w:right w:val="none" w:sz="0" w:space="0" w:color="auto"/>
      </w:divBdr>
      <w:divsChild>
        <w:div w:id="482819778">
          <w:marLeft w:val="547"/>
          <w:marRight w:val="0"/>
          <w:marTop w:val="200"/>
          <w:marBottom w:val="0"/>
          <w:divBdr>
            <w:top w:val="none" w:sz="0" w:space="0" w:color="auto"/>
            <w:left w:val="none" w:sz="0" w:space="0" w:color="auto"/>
            <w:bottom w:val="none" w:sz="0" w:space="0" w:color="auto"/>
            <w:right w:val="none" w:sz="0" w:space="0" w:color="auto"/>
          </w:divBdr>
        </w:div>
      </w:divsChild>
    </w:div>
    <w:div w:id="89223016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0">
          <w:marLeft w:val="0"/>
          <w:marRight w:val="0"/>
          <w:marTop w:val="0"/>
          <w:marBottom w:val="0"/>
          <w:divBdr>
            <w:top w:val="none" w:sz="0" w:space="0" w:color="auto"/>
            <w:left w:val="none" w:sz="0" w:space="0" w:color="auto"/>
            <w:bottom w:val="none" w:sz="0" w:space="0" w:color="auto"/>
            <w:right w:val="none" w:sz="0" w:space="0" w:color="auto"/>
          </w:divBdr>
          <w:divsChild>
            <w:div w:id="838613937">
              <w:marLeft w:val="0"/>
              <w:marRight w:val="0"/>
              <w:marTop w:val="0"/>
              <w:marBottom w:val="0"/>
              <w:divBdr>
                <w:top w:val="none" w:sz="0" w:space="0" w:color="auto"/>
                <w:left w:val="none" w:sz="0" w:space="0" w:color="auto"/>
                <w:bottom w:val="none" w:sz="0" w:space="0" w:color="auto"/>
                <w:right w:val="none" w:sz="0" w:space="0" w:color="auto"/>
              </w:divBdr>
              <w:divsChild>
                <w:div w:id="1176651502">
                  <w:marLeft w:val="0"/>
                  <w:marRight w:val="0"/>
                  <w:marTop w:val="0"/>
                  <w:marBottom w:val="0"/>
                  <w:divBdr>
                    <w:top w:val="none" w:sz="0" w:space="0" w:color="auto"/>
                    <w:left w:val="none" w:sz="0" w:space="0" w:color="auto"/>
                    <w:bottom w:val="none" w:sz="0" w:space="0" w:color="auto"/>
                    <w:right w:val="none" w:sz="0" w:space="0" w:color="auto"/>
                  </w:divBdr>
                </w:div>
              </w:divsChild>
            </w:div>
            <w:div w:id="1399401121">
              <w:marLeft w:val="0"/>
              <w:marRight w:val="0"/>
              <w:marTop w:val="0"/>
              <w:marBottom w:val="0"/>
              <w:divBdr>
                <w:top w:val="none" w:sz="0" w:space="0" w:color="auto"/>
                <w:left w:val="none" w:sz="0" w:space="0" w:color="auto"/>
                <w:bottom w:val="none" w:sz="0" w:space="0" w:color="auto"/>
                <w:right w:val="none" w:sz="0" w:space="0" w:color="auto"/>
              </w:divBdr>
              <w:divsChild>
                <w:div w:id="437071317">
                  <w:marLeft w:val="0"/>
                  <w:marRight w:val="0"/>
                  <w:marTop w:val="0"/>
                  <w:marBottom w:val="0"/>
                  <w:divBdr>
                    <w:top w:val="none" w:sz="0" w:space="0" w:color="auto"/>
                    <w:left w:val="none" w:sz="0" w:space="0" w:color="auto"/>
                    <w:bottom w:val="none" w:sz="0" w:space="0" w:color="auto"/>
                    <w:right w:val="none" w:sz="0" w:space="0" w:color="auto"/>
                  </w:divBdr>
                </w:div>
                <w:div w:id="1693873115">
                  <w:marLeft w:val="0"/>
                  <w:marRight w:val="0"/>
                  <w:marTop w:val="0"/>
                  <w:marBottom w:val="0"/>
                  <w:divBdr>
                    <w:top w:val="none" w:sz="0" w:space="0" w:color="auto"/>
                    <w:left w:val="none" w:sz="0" w:space="0" w:color="auto"/>
                    <w:bottom w:val="none" w:sz="0" w:space="0" w:color="auto"/>
                    <w:right w:val="none" w:sz="0" w:space="0" w:color="auto"/>
                  </w:divBdr>
                </w:div>
              </w:divsChild>
            </w:div>
            <w:div w:id="1927884782">
              <w:marLeft w:val="0"/>
              <w:marRight w:val="0"/>
              <w:marTop w:val="0"/>
              <w:marBottom w:val="0"/>
              <w:divBdr>
                <w:top w:val="none" w:sz="0" w:space="0" w:color="auto"/>
                <w:left w:val="none" w:sz="0" w:space="0" w:color="auto"/>
                <w:bottom w:val="none" w:sz="0" w:space="0" w:color="auto"/>
                <w:right w:val="none" w:sz="0" w:space="0" w:color="auto"/>
              </w:divBdr>
              <w:divsChild>
                <w:div w:id="2129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0427">
      <w:bodyDiv w:val="1"/>
      <w:marLeft w:val="0"/>
      <w:marRight w:val="0"/>
      <w:marTop w:val="0"/>
      <w:marBottom w:val="0"/>
      <w:divBdr>
        <w:top w:val="none" w:sz="0" w:space="0" w:color="auto"/>
        <w:left w:val="none" w:sz="0" w:space="0" w:color="auto"/>
        <w:bottom w:val="none" w:sz="0" w:space="0" w:color="auto"/>
        <w:right w:val="none" w:sz="0" w:space="0" w:color="auto"/>
      </w:divBdr>
    </w:div>
    <w:div w:id="1001272996">
      <w:bodyDiv w:val="1"/>
      <w:marLeft w:val="0"/>
      <w:marRight w:val="0"/>
      <w:marTop w:val="0"/>
      <w:marBottom w:val="0"/>
      <w:divBdr>
        <w:top w:val="none" w:sz="0" w:space="0" w:color="auto"/>
        <w:left w:val="none" w:sz="0" w:space="0" w:color="auto"/>
        <w:bottom w:val="none" w:sz="0" w:space="0" w:color="auto"/>
        <w:right w:val="none" w:sz="0" w:space="0" w:color="auto"/>
      </w:divBdr>
      <w:divsChild>
        <w:div w:id="1601135117">
          <w:marLeft w:val="0"/>
          <w:marRight w:val="0"/>
          <w:marTop w:val="0"/>
          <w:marBottom w:val="0"/>
          <w:divBdr>
            <w:top w:val="none" w:sz="0" w:space="0" w:color="auto"/>
            <w:left w:val="none" w:sz="0" w:space="0" w:color="auto"/>
            <w:bottom w:val="none" w:sz="0" w:space="0" w:color="auto"/>
            <w:right w:val="none" w:sz="0" w:space="0" w:color="auto"/>
          </w:divBdr>
          <w:divsChild>
            <w:div w:id="398985222">
              <w:marLeft w:val="0"/>
              <w:marRight w:val="0"/>
              <w:marTop w:val="0"/>
              <w:marBottom w:val="0"/>
              <w:divBdr>
                <w:top w:val="none" w:sz="0" w:space="0" w:color="auto"/>
                <w:left w:val="none" w:sz="0" w:space="0" w:color="auto"/>
                <w:bottom w:val="none" w:sz="0" w:space="0" w:color="auto"/>
                <w:right w:val="none" w:sz="0" w:space="0" w:color="auto"/>
              </w:divBdr>
              <w:divsChild>
                <w:div w:id="175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3466">
      <w:bodyDiv w:val="1"/>
      <w:marLeft w:val="0"/>
      <w:marRight w:val="0"/>
      <w:marTop w:val="0"/>
      <w:marBottom w:val="0"/>
      <w:divBdr>
        <w:top w:val="none" w:sz="0" w:space="0" w:color="auto"/>
        <w:left w:val="none" w:sz="0" w:space="0" w:color="auto"/>
        <w:bottom w:val="none" w:sz="0" w:space="0" w:color="auto"/>
        <w:right w:val="none" w:sz="0" w:space="0" w:color="auto"/>
      </w:divBdr>
      <w:divsChild>
        <w:div w:id="1341279686">
          <w:marLeft w:val="0"/>
          <w:marRight w:val="0"/>
          <w:marTop w:val="0"/>
          <w:marBottom w:val="0"/>
          <w:divBdr>
            <w:top w:val="none" w:sz="0" w:space="0" w:color="auto"/>
            <w:left w:val="none" w:sz="0" w:space="0" w:color="auto"/>
            <w:bottom w:val="none" w:sz="0" w:space="0" w:color="auto"/>
            <w:right w:val="none" w:sz="0" w:space="0" w:color="auto"/>
          </w:divBdr>
          <w:divsChild>
            <w:div w:id="1748114206">
              <w:marLeft w:val="0"/>
              <w:marRight w:val="0"/>
              <w:marTop w:val="0"/>
              <w:marBottom w:val="0"/>
              <w:divBdr>
                <w:top w:val="none" w:sz="0" w:space="0" w:color="auto"/>
                <w:left w:val="none" w:sz="0" w:space="0" w:color="auto"/>
                <w:bottom w:val="none" w:sz="0" w:space="0" w:color="auto"/>
                <w:right w:val="none" w:sz="0" w:space="0" w:color="auto"/>
              </w:divBdr>
              <w:divsChild>
                <w:div w:id="12560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6788">
      <w:bodyDiv w:val="1"/>
      <w:marLeft w:val="0"/>
      <w:marRight w:val="0"/>
      <w:marTop w:val="0"/>
      <w:marBottom w:val="0"/>
      <w:divBdr>
        <w:top w:val="none" w:sz="0" w:space="0" w:color="auto"/>
        <w:left w:val="none" w:sz="0" w:space="0" w:color="auto"/>
        <w:bottom w:val="none" w:sz="0" w:space="0" w:color="auto"/>
        <w:right w:val="none" w:sz="0" w:space="0" w:color="auto"/>
      </w:divBdr>
    </w:div>
    <w:div w:id="1701736966">
      <w:bodyDiv w:val="1"/>
      <w:marLeft w:val="0"/>
      <w:marRight w:val="0"/>
      <w:marTop w:val="0"/>
      <w:marBottom w:val="0"/>
      <w:divBdr>
        <w:top w:val="none" w:sz="0" w:space="0" w:color="auto"/>
        <w:left w:val="none" w:sz="0" w:space="0" w:color="auto"/>
        <w:bottom w:val="none" w:sz="0" w:space="0" w:color="auto"/>
        <w:right w:val="none" w:sz="0" w:space="0" w:color="auto"/>
      </w:divBdr>
      <w:divsChild>
        <w:div w:id="1968925260">
          <w:marLeft w:val="0"/>
          <w:marRight w:val="0"/>
          <w:marTop w:val="0"/>
          <w:marBottom w:val="0"/>
          <w:divBdr>
            <w:top w:val="none" w:sz="0" w:space="0" w:color="auto"/>
            <w:left w:val="none" w:sz="0" w:space="0" w:color="auto"/>
            <w:bottom w:val="none" w:sz="0" w:space="0" w:color="auto"/>
            <w:right w:val="none" w:sz="0" w:space="0" w:color="auto"/>
          </w:divBdr>
          <w:divsChild>
            <w:div w:id="1713731548">
              <w:marLeft w:val="0"/>
              <w:marRight w:val="0"/>
              <w:marTop w:val="0"/>
              <w:marBottom w:val="0"/>
              <w:divBdr>
                <w:top w:val="none" w:sz="0" w:space="0" w:color="auto"/>
                <w:left w:val="none" w:sz="0" w:space="0" w:color="auto"/>
                <w:bottom w:val="none" w:sz="0" w:space="0" w:color="auto"/>
                <w:right w:val="none" w:sz="0" w:space="0" w:color="auto"/>
              </w:divBdr>
              <w:divsChild>
                <w:div w:id="792753653">
                  <w:marLeft w:val="0"/>
                  <w:marRight w:val="0"/>
                  <w:marTop w:val="0"/>
                  <w:marBottom w:val="0"/>
                  <w:divBdr>
                    <w:top w:val="none" w:sz="0" w:space="0" w:color="auto"/>
                    <w:left w:val="none" w:sz="0" w:space="0" w:color="auto"/>
                    <w:bottom w:val="none" w:sz="0" w:space="0" w:color="auto"/>
                    <w:right w:val="none" w:sz="0" w:space="0" w:color="auto"/>
                  </w:divBdr>
                </w:div>
              </w:divsChild>
            </w:div>
            <w:div w:id="1663393204">
              <w:marLeft w:val="0"/>
              <w:marRight w:val="0"/>
              <w:marTop w:val="0"/>
              <w:marBottom w:val="0"/>
              <w:divBdr>
                <w:top w:val="none" w:sz="0" w:space="0" w:color="auto"/>
                <w:left w:val="none" w:sz="0" w:space="0" w:color="auto"/>
                <w:bottom w:val="none" w:sz="0" w:space="0" w:color="auto"/>
                <w:right w:val="none" w:sz="0" w:space="0" w:color="auto"/>
              </w:divBdr>
              <w:divsChild>
                <w:div w:id="1480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6824">
          <w:marLeft w:val="0"/>
          <w:marRight w:val="0"/>
          <w:marTop w:val="0"/>
          <w:marBottom w:val="0"/>
          <w:divBdr>
            <w:top w:val="none" w:sz="0" w:space="0" w:color="auto"/>
            <w:left w:val="none" w:sz="0" w:space="0" w:color="auto"/>
            <w:bottom w:val="none" w:sz="0" w:space="0" w:color="auto"/>
            <w:right w:val="none" w:sz="0" w:space="0" w:color="auto"/>
          </w:divBdr>
          <w:divsChild>
            <w:div w:id="410589179">
              <w:marLeft w:val="0"/>
              <w:marRight w:val="0"/>
              <w:marTop w:val="0"/>
              <w:marBottom w:val="0"/>
              <w:divBdr>
                <w:top w:val="none" w:sz="0" w:space="0" w:color="auto"/>
                <w:left w:val="none" w:sz="0" w:space="0" w:color="auto"/>
                <w:bottom w:val="none" w:sz="0" w:space="0" w:color="auto"/>
                <w:right w:val="none" w:sz="0" w:space="0" w:color="auto"/>
              </w:divBdr>
              <w:divsChild>
                <w:div w:id="172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8086">
      <w:bodyDiv w:val="1"/>
      <w:marLeft w:val="0"/>
      <w:marRight w:val="0"/>
      <w:marTop w:val="0"/>
      <w:marBottom w:val="0"/>
      <w:divBdr>
        <w:top w:val="none" w:sz="0" w:space="0" w:color="auto"/>
        <w:left w:val="none" w:sz="0" w:space="0" w:color="auto"/>
        <w:bottom w:val="none" w:sz="0" w:space="0" w:color="auto"/>
        <w:right w:val="none" w:sz="0" w:space="0" w:color="auto"/>
      </w:divBdr>
      <w:divsChild>
        <w:div w:id="1525055186">
          <w:marLeft w:val="0"/>
          <w:marRight w:val="0"/>
          <w:marTop w:val="0"/>
          <w:marBottom w:val="0"/>
          <w:divBdr>
            <w:top w:val="none" w:sz="0" w:space="0" w:color="auto"/>
            <w:left w:val="none" w:sz="0" w:space="0" w:color="auto"/>
            <w:bottom w:val="none" w:sz="0" w:space="0" w:color="auto"/>
            <w:right w:val="none" w:sz="0" w:space="0" w:color="auto"/>
          </w:divBdr>
          <w:divsChild>
            <w:div w:id="809059699">
              <w:marLeft w:val="0"/>
              <w:marRight w:val="0"/>
              <w:marTop w:val="0"/>
              <w:marBottom w:val="0"/>
              <w:divBdr>
                <w:top w:val="none" w:sz="0" w:space="0" w:color="auto"/>
                <w:left w:val="none" w:sz="0" w:space="0" w:color="auto"/>
                <w:bottom w:val="none" w:sz="0" w:space="0" w:color="auto"/>
                <w:right w:val="none" w:sz="0" w:space="0" w:color="auto"/>
              </w:divBdr>
              <w:divsChild>
                <w:div w:id="2732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6136">
      <w:bodyDiv w:val="1"/>
      <w:marLeft w:val="0"/>
      <w:marRight w:val="0"/>
      <w:marTop w:val="0"/>
      <w:marBottom w:val="0"/>
      <w:divBdr>
        <w:top w:val="none" w:sz="0" w:space="0" w:color="auto"/>
        <w:left w:val="none" w:sz="0" w:space="0" w:color="auto"/>
        <w:bottom w:val="none" w:sz="0" w:space="0" w:color="auto"/>
        <w:right w:val="none" w:sz="0" w:space="0" w:color="auto"/>
      </w:divBdr>
      <w:divsChild>
        <w:div w:id="1390152357">
          <w:marLeft w:val="0"/>
          <w:marRight w:val="0"/>
          <w:marTop w:val="0"/>
          <w:marBottom w:val="0"/>
          <w:divBdr>
            <w:top w:val="none" w:sz="0" w:space="0" w:color="auto"/>
            <w:left w:val="none" w:sz="0" w:space="0" w:color="auto"/>
            <w:bottom w:val="none" w:sz="0" w:space="0" w:color="auto"/>
            <w:right w:val="none" w:sz="0" w:space="0" w:color="auto"/>
          </w:divBdr>
          <w:divsChild>
            <w:div w:id="425267086">
              <w:marLeft w:val="0"/>
              <w:marRight w:val="0"/>
              <w:marTop w:val="0"/>
              <w:marBottom w:val="0"/>
              <w:divBdr>
                <w:top w:val="none" w:sz="0" w:space="0" w:color="auto"/>
                <w:left w:val="none" w:sz="0" w:space="0" w:color="auto"/>
                <w:bottom w:val="none" w:sz="0" w:space="0" w:color="auto"/>
                <w:right w:val="none" w:sz="0" w:space="0" w:color="auto"/>
              </w:divBdr>
              <w:divsChild>
                <w:div w:id="435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e.piemonte.it/svilupporural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BB6F-B338-47E8-BAE6-83343F2D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1646</Words>
  <Characters>9386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Odenato</dc:creator>
  <cp:keywords/>
  <dc:description/>
  <cp:lastModifiedBy>Evelina</cp:lastModifiedBy>
  <cp:revision>23</cp:revision>
  <cp:lastPrinted>2018-10-31T15:57:00Z</cp:lastPrinted>
  <dcterms:created xsi:type="dcterms:W3CDTF">2018-09-20T09:06:00Z</dcterms:created>
  <dcterms:modified xsi:type="dcterms:W3CDTF">2022-09-08T09:17:00Z</dcterms:modified>
</cp:coreProperties>
</file>